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404D" w:rsidRPr="00DB404D" w:rsidRDefault="00143A88" w:rsidP="00DB404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43A88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8972550" cy="6297492"/>
            <wp:effectExtent l="0" t="0" r="0" b="0"/>
            <wp:docPr id="1" name="Рисунок 1" descr="C:\Users\Анна Майорова\Desktop\на сайт\рп кружки\титулы\20220205_110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нна Майорова\Desktop\на сайт\рп кружки\титулы\20220205_11001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32" r="14125"/>
                    <a:stretch/>
                  </pic:blipFill>
                  <pic:spPr bwMode="auto">
                    <a:xfrm>
                      <a:off x="0" y="0"/>
                      <a:ext cx="8977363" cy="6300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B404D" w:rsidRPr="00DB404D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DB404D" w:rsidRPr="00DB404D" w:rsidRDefault="00DB404D" w:rsidP="00DB404D">
      <w:pPr>
        <w:pStyle w:val="a5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181818"/>
          <w:sz w:val="20"/>
          <w:szCs w:val="20"/>
        </w:rPr>
      </w:pPr>
      <w:r w:rsidRPr="00DB404D">
        <w:rPr>
          <w:color w:val="181818"/>
          <w:sz w:val="20"/>
          <w:szCs w:val="20"/>
        </w:rPr>
        <w:t xml:space="preserve">Дополнительная общеобразовательная общеразвивающая </w:t>
      </w:r>
      <w:r>
        <w:rPr>
          <w:color w:val="181818"/>
          <w:sz w:val="20"/>
          <w:szCs w:val="20"/>
        </w:rPr>
        <w:t>программа «Компьютерная графика</w:t>
      </w:r>
      <w:r w:rsidRPr="00DB404D">
        <w:rPr>
          <w:color w:val="181818"/>
          <w:sz w:val="20"/>
          <w:szCs w:val="20"/>
        </w:rPr>
        <w:t>» имеет техническую направленность и реализует развивающие функции технического творчества.</w:t>
      </w:r>
    </w:p>
    <w:p w:rsidR="00DB404D" w:rsidRPr="00DB404D" w:rsidRDefault="00DB404D" w:rsidP="00DB404D">
      <w:pPr>
        <w:pStyle w:val="a5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181818"/>
          <w:sz w:val="20"/>
          <w:szCs w:val="20"/>
        </w:rPr>
      </w:pPr>
      <w:r w:rsidRPr="00DB404D">
        <w:rPr>
          <w:color w:val="181818"/>
          <w:sz w:val="20"/>
          <w:szCs w:val="20"/>
        </w:rPr>
        <w:t>Уровень освоения: ознакомительный.</w:t>
      </w:r>
    </w:p>
    <w:p w:rsidR="00DB404D" w:rsidRPr="00DB404D" w:rsidRDefault="00DB404D" w:rsidP="00DB404D">
      <w:pPr>
        <w:pStyle w:val="a5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000000"/>
          <w:sz w:val="20"/>
          <w:szCs w:val="20"/>
        </w:rPr>
      </w:pPr>
      <w:r w:rsidRPr="00DB404D">
        <w:rPr>
          <w:color w:val="000000"/>
          <w:sz w:val="20"/>
          <w:szCs w:val="20"/>
        </w:rPr>
        <w:t>В мире современных технологий компьютерная графика занимает по популярности одно из первых мест. Занятия компьютерной графикой с одной стороны помогут овладеть навыками работы с компьютером ребятам, желающим научиться рисовать, а с другой стороны привлечь к творческому использованию компьютерных технологий учащихся, которые считают себя достаточно «знающими» пользователями. Компьютер не просто добавил к традиционным жанрам художественного творчества новое направление – художественное компьютерное искусство, он сделал рисование массовым занятием, элементом информационной культуры.</w:t>
      </w:r>
    </w:p>
    <w:p w:rsidR="00DB404D" w:rsidRPr="00DB404D" w:rsidRDefault="00DB404D" w:rsidP="00DB404D">
      <w:pPr>
        <w:pStyle w:val="a5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000000"/>
          <w:sz w:val="20"/>
          <w:szCs w:val="20"/>
        </w:rPr>
      </w:pPr>
      <w:r w:rsidRPr="00DB404D">
        <w:rPr>
          <w:color w:val="000000"/>
          <w:sz w:val="20"/>
          <w:szCs w:val="20"/>
        </w:rPr>
        <w:t>Компьютерная графика используется для создания мультипликационных фильмов, анимации, компьютерных игр, сайтов в Интернете, в рекламе, кино. Эти сферы понятны и очень привлекательны для ребят, поэтому все большее число учащихся хочет научиться создавать свою виртуальную реальность, применяя имеющиеся графические пакеты. Однако, овладев принципами работы в той или иной графической программе, ученик часто не может в полной мере использовать этот мощный инструмент. А в результате, работы получаются скучными, мало интересными и поверхностными. Причина этому – слишком большой разрыв между носителями традиционной культуры и носителями современных информационных технологий. Как правило, учат пользоваться инструментами программы, используя примитивные примеры, что приводит к сухости изложения материала и нежеланию поэкспериментировать и пофантазировать в дальнейшем. Импульсом к творческому освоению компьютерной графики может послужить применение в качестве примеров образцов народно-прикладного искусства, национальной и мировой художественной культуры.</w:t>
      </w:r>
    </w:p>
    <w:p w:rsidR="00DB404D" w:rsidRPr="00DB404D" w:rsidRDefault="00DB404D" w:rsidP="00DB404D">
      <w:pPr>
        <w:pStyle w:val="a5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000000"/>
          <w:sz w:val="20"/>
          <w:szCs w:val="20"/>
        </w:rPr>
      </w:pPr>
      <w:r w:rsidRPr="00DB404D">
        <w:rPr>
          <w:i/>
          <w:iCs/>
          <w:color w:val="000000"/>
          <w:sz w:val="20"/>
          <w:szCs w:val="20"/>
        </w:rPr>
        <w:t>Актуальность и новизна.</w:t>
      </w:r>
    </w:p>
    <w:p w:rsidR="00DB404D" w:rsidRPr="00DB404D" w:rsidRDefault="00DB404D" w:rsidP="00DB404D">
      <w:pPr>
        <w:pStyle w:val="a5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000000"/>
          <w:sz w:val="20"/>
          <w:szCs w:val="20"/>
        </w:rPr>
      </w:pPr>
      <w:r w:rsidRPr="00DB404D">
        <w:rPr>
          <w:color w:val="000000"/>
          <w:sz w:val="20"/>
          <w:szCs w:val="20"/>
        </w:rPr>
        <w:t>Информатика как динамично развивающаяся наука становится одной из тех отраслей знаний, которая призвана готовить современного человека к жизни в новом информационном обществе.</w:t>
      </w:r>
    </w:p>
    <w:p w:rsidR="00DB404D" w:rsidRPr="00DB404D" w:rsidRDefault="00DB404D" w:rsidP="00DB404D">
      <w:pPr>
        <w:pStyle w:val="a5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000000"/>
          <w:sz w:val="20"/>
          <w:szCs w:val="20"/>
        </w:rPr>
      </w:pPr>
      <w:r w:rsidRPr="00DB404D">
        <w:rPr>
          <w:color w:val="000000"/>
          <w:sz w:val="20"/>
          <w:szCs w:val="20"/>
        </w:rPr>
        <w:t>Во внеурочной деятельности имеется возможность более детального и углубленного изучения отдельных разделов предмета «Информатика» за счет большего времени, нежели в учебное время. Также из-за гибкости индивидуальной программы приблизить обучение к реалиям современной жизни.</w:t>
      </w:r>
    </w:p>
    <w:p w:rsidR="00DB404D" w:rsidRPr="00DB404D" w:rsidRDefault="00DB404D" w:rsidP="00DB404D">
      <w:pPr>
        <w:pStyle w:val="a5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000000"/>
          <w:sz w:val="20"/>
          <w:szCs w:val="20"/>
        </w:rPr>
      </w:pPr>
      <w:r w:rsidRPr="00DB404D">
        <w:rPr>
          <w:color w:val="000000"/>
          <w:sz w:val="20"/>
          <w:szCs w:val="20"/>
        </w:rPr>
        <w:t>Настоящая учебная программа реализует современные требования в соответствии с Федеральным государственным образовательным стандартом второго поколения по изучению графических пакетов данной возрастной группой и созданию мультимедиа презентаций.</w:t>
      </w:r>
    </w:p>
    <w:p w:rsidR="00DB404D" w:rsidRPr="00DB404D" w:rsidRDefault="00DB404D" w:rsidP="00DB404D">
      <w:pPr>
        <w:pStyle w:val="a5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000000"/>
          <w:sz w:val="20"/>
          <w:szCs w:val="20"/>
        </w:rPr>
      </w:pPr>
      <w:r w:rsidRPr="00DB404D">
        <w:rPr>
          <w:b/>
          <w:bCs/>
          <w:i/>
          <w:iCs/>
          <w:color w:val="000000"/>
          <w:sz w:val="20"/>
          <w:szCs w:val="20"/>
          <w:u w:val="single"/>
        </w:rPr>
        <w:t>Цели:</w:t>
      </w:r>
    </w:p>
    <w:p w:rsidR="00DB404D" w:rsidRPr="00DB404D" w:rsidRDefault="00DB404D" w:rsidP="00DB404D">
      <w:pPr>
        <w:pStyle w:val="a5"/>
        <w:numPr>
          <w:ilvl w:val="0"/>
          <w:numId w:val="1"/>
        </w:numPr>
        <w:shd w:val="clear" w:color="auto" w:fill="FFFFFF"/>
        <w:spacing w:before="0" w:beforeAutospacing="0" w:after="0" w:afterAutospacing="0"/>
        <w:ind w:hanging="11"/>
        <w:contextualSpacing/>
        <w:jc w:val="both"/>
        <w:rPr>
          <w:color w:val="000000"/>
          <w:sz w:val="20"/>
          <w:szCs w:val="20"/>
        </w:rPr>
      </w:pPr>
      <w:r w:rsidRPr="00DB404D">
        <w:rPr>
          <w:color w:val="000000"/>
          <w:sz w:val="20"/>
          <w:szCs w:val="20"/>
        </w:rPr>
        <w:t>формирование у учащихся основ компьютерной грамотности;</w:t>
      </w:r>
    </w:p>
    <w:p w:rsidR="00DB404D" w:rsidRPr="00DB404D" w:rsidRDefault="00DB404D" w:rsidP="00DB404D">
      <w:pPr>
        <w:pStyle w:val="a5"/>
        <w:numPr>
          <w:ilvl w:val="0"/>
          <w:numId w:val="1"/>
        </w:numPr>
        <w:shd w:val="clear" w:color="auto" w:fill="FFFFFF"/>
        <w:spacing w:before="0" w:beforeAutospacing="0" w:after="0" w:afterAutospacing="0"/>
        <w:ind w:hanging="11"/>
        <w:contextualSpacing/>
        <w:jc w:val="both"/>
        <w:rPr>
          <w:color w:val="000000"/>
          <w:sz w:val="20"/>
          <w:szCs w:val="20"/>
        </w:rPr>
      </w:pPr>
      <w:proofErr w:type="gramStart"/>
      <w:r w:rsidRPr="00DB404D">
        <w:rPr>
          <w:color w:val="000000"/>
          <w:sz w:val="20"/>
          <w:szCs w:val="20"/>
        </w:rPr>
        <w:t>освоении</w:t>
      </w:r>
      <w:proofErr w:type="gramEnd"/>
      <w:r w:rsidRPr="00DB404D">
        <w:rPr>
          <w:color w:val="000000"/>
          <w:sz w:val="20"/>
          <w:szCs w:val="20"/>
        </w:rPr>
        <w:t xml:space="preserve"> азов компьютерной графики, основных инструментов и приемов, используемых в растровой и векторной компьютерной графике;</w:t>
      </w:r>
    </w:p>
    <w:p w:rsidR="00DB404D" w:rsidRPr="00DB404D" w:rsidRDefault="00DB404D" w:rsidP="00DB404D">
      <w:pPr>
        <w:pStyle w:val="a5"/>
        <w:numPr>
          <w:ilvl w:val="0"/>
          <w:numId w:val="1"/>
        </w:numPr>
        <w:shd w:val="clear" w:color="auto" w:fill="FFFFFF"/>
        <w:spacing w:before="0" w:beforeAutospacing="0" w:after="0" w:afterAutospacing="0"/>
        <w:ind w:hanging="11"/>
        <w:contextualSpacing/>
        <w:jc w:val="both"/>
        <w:rPr>
          <w:color w:val="000000"/>
          <w:sz w:val="20"/>
          <w:szCs w:val="20"/>
        </w:rPr>
      </w:pPr>
      <w:r w:rsidRPr="00DB404D">
        <w:rPr>
          <w:color w:val="000000"/>
          <w:sz w:val="20"/>
          <w:szCs w:val="20"/>
        </w:rPr>
        <w:t>обучение выполнению рисунка разной степени сложности;</w:t>
      </w:r>
    </w:p>
    <w:p w:rsidR="00DB404D" w:rsidRPr="00DB404D" w:rsidRDefault="00DB404D" w:rsidP="00DB404D">
      <w:pPr>
        <w:pStyle w:val="a5"/>
        <w:numPr>
          <w:ilvl w:val="0"/>
          <w:numId w:val="1"/>
        </w:numPr>
        <w:shd w:val="clear" w:color="auto" w:fill="FFFFFF"/>
        <w:spacing w:before="0" w:beforeAutospacing="0" w:after="0" w:afterAutospacing="0"/>
        <w:ind w:hanging="11"/>
        <w:contextualSpacing/>
        <w:jc w:val="both"/>
        <w:rPr>
          <w:color w:val="000000"/>
          <w:sz w:val="20"/>
          <w:szCs w:val="20"/>
        </w:rPr>
      </w:pPr>
      <w:r w:rsidRPr="00DB404D">
        <w:rPr>
          <w:color w:val="000000"/>
          <w:sz w:val="20"/>
          <w:szCs w:val="20"/>
        </w:rPr>
        <w:t>знакомство с программами для мультимедиа презентаций.</w:t>
      </w:r>
    </w:p>
    <w:p w:rsidR="00DB404D" w:rsidRPr="00DB404D" w:rsidRDefault="00DB404D" w:rsidP="00DB404D">
      <w:pPr>
        <w:pStyle w:val="a5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000000"/>
          <w:sz w:val="20"/>
          <w:szCs w:val="20"/>
        </w:rPr>
      </w:pPr>
      <w:r w:rsidRPr="00DB404D">
        <w:rPr>
          <w:b/>
          <w:bCs/>
          <w:i/>
          <w:iCs/>
          <w:color w:val="000000"/>
          <w:sz w:val="20"/>
          <w:szCs w:val="20"/>
          <w:u w:val="single"/>
        </w:rPr>
        <w:t>Задачи:</w:t>
      </w:r>
    </w:p>
    <w:p w:rsidR="00DB404D" w:rsidRPr="00DB404D" w:rsidRDefault="00DB404D" w:rsidP="00DB404D">
      <w:pPr>
        <w:pStyle w:val="a5"/>
        <w:numPr>
          <w:ilvl w:val="0"/>
          <w:numId w:val="2"/>
        </w:numPr>
        <w:shd w:val="clear" w:color="auto" w:fill="FFFFFF"/>
        <w:spacing w:before="0" w:beforeAutospacing="0" w:after="0" w:afterAutospacing="0"/>
        <w:ind w:hanging="11"/>
        <w:contextualSpacing/>
        <w:jc w:val="both"/>
        <w:rPr>
          <w:color w:val="000000"/>
          <w:sz w:val="20"/>
          <w:szCs w:val="20"/>
        </w:rPr>
      </w:pPr>
      <w:r w:rsidRPr="00DB404D">
        <w:rPr>
          <w:color w:val="000000"/>
          <w:sz w:val="20"/>
          <w:szCs w:val="20"/>
        </w:rPr>
        <w:t>обучить работе с графическими редакторами, с использованием ПК;</w:t>
      </w:r>
    </w:p>
    <w:p w:rsidR="00DB404D" w:rsidRPr="00DB404D" w:rsidRDefault="00DB404D" w:rsidP="00DB404D">
      <w:pPr>
        <w:pStyle w:val="a5"/>
        <w:numPr>
          <w:ilvl w:val="0"/>
          <w:numId w:val="2"/>
        </w:numPr>
        <w:shd w:val="clear" w:color="auto" w:fill="FFFFFF"/>
        <w:spacing w:before="0" w:beforeAutospacing="0" w:after="0" w:afterAutospacing="0"/>
        <w:ind w:hanging="11"/>
        <w:contextualSpacing/>
        <w:jc w:val="both"/>
        <w:rPr>
          <w:color w:val="000000"/>
          <w:sz w:val="20"/>
          <w:szCs w:val="20"/>
        </w:rPr>
      </w:pPr>
      <w:r w:rsidRPr="00DB404D">
        <w:rPr>
          <w:color w:val="000000"/>
          <w:sz w:val="20"/>
          <w:szCs w:val="20"/>
        </w:rPr>
        <w:t>сформировать навыки обработки информации посредством современных компьютерных технологий;</w:t>
      </w:r>
    </w:p>
    <w:p w:rsidR="00DB404D" w:rsidRPr="00DB404D" w:rsidRDefault="00DB404D" w:rsidP="00DB404D">
      <w:pPr>
        <w:pStyle w:val="a5"/>
        <w:numPr>
          <w:ilvl w:val="0"/>
          <w:numId w:val="2"/>
        </w:numPr>
        <w:shd w:val="clear" w:color="auto" w:fill="FFFFFF"/>
        <w:spacing w:before="0" w:beforeAutospacing="0" w:after="0" w:afterAutospacing="0"/>
        <w:ind w:hanging="11"/>
        <w:contextualSpacing/>
        <w:jc w:val="both"/>
        <w:rPr>
          <w:color w:val="000000"/>
          <w:sz w:val="20"/>
          <w:szCs w:val="20"/>
        </w:rPr>
      </w:pPr>
      <w:r w:rsidRPr="00DB404D">
        <w:rPr>
          <w:color w:val="000000"/>
          <w:sz w:val="20"/>
          <w:szCs w:val="20"/>
        </w:rPr>
        <w:t>организовать развивающий досуг.</w:t>
      </w:r>
    </w:p>
    <w:p w:rsidR="00DB404D" w:rsidRPr="00DB404D" w:rsidRDefault="00DB404D" w:rsidP="00DB404D">
      <w:pPr>
        <w:spacing w:after="0" w:line="240" w:lineRule="auto"/>
        <w:contextualSpacing/>
        <w:rPr>
          <w:rFonts w:ascii="Times New Roman" w:hAnsi="Times New Roman" w:cs="Times New Roman"/>
          <w:b/>
          <w:sz w:val="20"/>
          <w:szCs w:val="20"/>
        </w:rPr>
      </w:pPr>
    </w:p>
    <w:p w:rsidR="00DB404D" w:rsidRPr="00DB404D" w:rsidRDefault="00DB404D" w:rsidP="00DB404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B404D">
        <w:rPr>
          <w:rFonts w:ascii="Times New Roman" w:hAnsi="Times New Roman" w:cs="Times New Roman"/>
          <w:b/>
          <w:sz w:val="24"/>
          <w:szCs w:val="24"/>
        </w:rPr>
        <w:t>Планируемые результаты освоения программы</w:t>
      </w:r>
    </w:p>
    <w:p w:rsidR="00DB404D" w:rsidRPr="00DB404D" w:rsidRDefault="00DB404D" w:rsidP="00DB404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B404D" w:rsidRPr="00DB404D" w:rsidRDefault="00DB404D" w:rsidP="00DB404D">
      <w:pPr>
        <w:pStyle w:val="a5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181818"/>
          <w:sz w:val="20"/>
          <w:szCs w:val="20"/>
        </w:rPr>
      </w:pPr>
      <w:r w:rsidRPr="00DB404D">
        <w:rPr>
          <w:color w:val="181818"/>
          <w:sz w:val="20"/>
          <w:szCs w:val="20"/>
        </w:rPr>
        <w:t xml:space="preserve">Учащиеся должны овладеть </w:t>
      </w:r>
      <w:r w:rsidRPr="00DB404D">
        <w:rPr>
          <w:i/>
          <w:iCs/>
          <w:color w:val="181818"/>
          <w:sz w:val="20"/>
          <w:szCs w:val="20"/>
        </w:rPr>
        <w:t xml:space="preserve">основами компьютерной графики, </w:t>
      </w:r>
      <w:r w:rsidRPr="00DB404D">
        <w:rPr>
          <w:color w:val="181818"/>
          <w:sz w:val="20"/>
          <w:szCs w:val="20"/>
        </w:rPr>
        <w:t xml:space="preserve">а именно должны </w:t>
      </w:r>
      <w:r w:rsidRPr="00DB404D">
        <w:rPr>
          <w:b/>
          <w:bCs/>
          <w:color w:val="181818"/>
          <w:sz w:val="20"/>
          <w:szCs w:val="20"/>
        </w:rPr>
        <w:t>знать:</w:t>
      </w:r>
    </w:p>
    <w:p w:rsidR="00DB404D" w:rsidRPr="00DB404D" w:rsidRDefault="00DB404D" w:rsidP="00DB404D">
      <w:pPr>
        <w:pStyle w:val="a5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  <w:rPr>
          <w:color w:val="181818"/>
          <w:sz w:val="20"/>
          <w:szCs w:val="20"/>
        </w:rPr>
      </w:pPr>
      <w:r w:rsidRPr="00DB404D">
        <w:rPr>
          <w:color w:val="181818"/>
          <w:sz w:val="20"/>
          <w:szCs w:val="20"/>
        </w:rPr>
        <w:t>особенности, достоинства и недостатки растровой графики;</w:t>
      </w:r>
    </w:p>
    <w:p w:rsidR="00DB404D" w:rsidRPr="00DB404D" w:rsidRDefault="00DB404D" w:rsidP="00DB404D">
      <w:pPr>
        <w:pStyle w:val="a5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  <w:rPr>
          <w:color w:val="181818"/>
          <w:sz w:val="20"/>
          <w:szCs w:val="20"/>
        </w:rPr>
      </w:pPr>
      <w:r w:rsidRPr="00DB404D">
        <w:rPr>
          <w:color w:val="181818"/>
          <w:sz w:val="20"/>
          <w:szCs w:val="20"/>
        </w:rPr>
        <w:t>особенности, достоинства и недостатки векторной графики;</w:t>
      </w:r>
    </w:p>
    <w:p w:rsidR="00DB404D" w:rsidRPr="00DB404D" w:rsidRDefault="00DB404D" w:rsidP="00DB404D">
      <w:pPr>
        <w:pStyle w:val="a5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  <w:rPr>
          <w:color w:val="181818"/>
          <w:sz w:val="20"/>
          <w:szCs w:val="20"/>
        </w:rPr>
      </w:pPr>
      <w:r w:rsidRPr="00DB404D">
        <w:rPr>
          <w:color w:val="181818"/>
          <w:sz w:val="20"/>
          <w:szCs w:val="20"/>
        </w:rPr>
        <w:t>методы описания цветов в компьютерной графике — цветовые модели;</w:t>
      </w:r>
    </w:p>
    <w:p w:rsidR="00DB404D" w:rsidRPr="00DB404D" w:rsidRDefault="00DB404D" w:rsidP="00DB404D">
      <w:pPr>
        <w:pStyle w:val="a5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  <w:rPr>
          <w:color w:val="181818"/>
          <w:sz w:val="20"/>
          <w:szCs w:val="20"/>
        </w:rPr>
      </w:pPr>
      <w:r w:rsidRPr="00DB404D">
        <w:rPr>
          <w:color w:val="181818"/>
          <w:sz w:val="20"/>
          <w:szCs w:val="20"/>
        </w:rPr>
        <w:t>способы получения цветовых оттенков на экране и принтере;</w:t>
      </w:r>
    </w:p>
    <w:p w:rsidR="00DB404D" w:rsidRPr="00DB404D" w:rsidRDefault="00DB404D" w:rsidP="00DB404D">
      <w:pPr>
        <w:pStyle w:val="a5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  <w:rPr>
          <w:color w:val="181818"/>
          <w:sz w:val="20"/>
          <w:szCs w:val="20"/>
        </w:rPr>
      </w:pPr>
      <w:r w:rsidRPr="00DB404D">
        <w:rPr>
          <w:color w:val="181818"/>
          <w:sz w:val="20"/>
          <w:szCs w:val="20"/>
        </w:rPr>
        <w:lastRenderedPageBreak/>
        <w:t>способы хранения изображений в файлах растрового и векторного формата;</w:t>
      </w:r>
    </w:p>
    <w:p w:rsidR="00DB404D" w:rsidRPr="00DB404D" w:rsidRDefault="00DB404D" w:rsidP="00DB404D">
      <w:pPr>
        <w:pStyle w:val="a5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  <w:rPr>
          <w:color w:val="181818"/>
          <w:sz w:val="20"/>
          <w:szCs w:val="20"/>
        </w:rPr>
      </w:pPr>
      <w:r w:rsidRPr="00DB404D">
        <w:rPr>
          <w:color w:val="181818"/>
          <w:sz w:val="20"/>
          <w:szCs w:val="20"/>
        </w:rPr>
        <w:t>методы сжатия графических данных;</w:t>
      </w:r>
    </w:p>
    <w:p w:rsidR="00DB404D" w:rsidRPr="00DB404D" w:rsidRDefault="00DB404D" w:rsidP="00DB404D">
      <w:pPr>
        <w:pStyle w:val="a5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  <w:rPr>
          <w:color w:val="181818"/>
          <w:sz w:val="20"/>
          <w:szCs w:val="20"/>
        </w:rPr>
      </w:pPr>
      <w:r w:rsidRPr="00DB404D">
        <w:rPr>
          <w:color w:val="181818"/>
          <w:sz w:val="20"/>
          <w:szCs w:val="20"/>
        </w:rPr>
        <w:t>проблемы преобразования форматов графических файлов;</w:t>
      </w:r>
    </w:p>
    <w:p w:rsidR="00DB404D" w:rsidRPr="00DB404D" w:rsidRDefault="00DB404D" w:rsidP="00DB404D">
      <w:pPr>
        <w:pStyle w:val="a5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  <w:rPr>
          <w:color w:val="181818"/>
          <w:sz w:val="20"/>
          <w:szCs w:val="20"/>
        </w:rPr>
      </w:pPr>
      <w:r w:rsidRPr="00DB404D">
        <w:rPr>
          <w:color w:val="181818"/>
          <w:sz w:val="20"/>
          <w:szCs w:val="20"/>
        </w:rPr>
        <w:t>назначение и функции различных графических программ.</w:t>
      </w:r>
    </w:p>
    <w:p w:rsidR="00DB404D" w:rsidRPr="00DB404D" w:rsidRDefault="00DB404D" w:rsidP="00DB404D">
      <w:pPr>
        <w:pStyle w:val="a5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181818"/>
          <w:sz w:val="20"/>
          <w:szCs w:val="20"/>
        </w:rPr>
      </w:pPr>
      <w:r w:rsidRPr="00DB404D">
        <w:rPr>
          <w:color w:val="181818"/>
          <w:sz w:val="20"/>
          <w:szCs w:val="20"/>
        </w:rPr>
        <w:t>В результате освоения </w:t>
      </w:r>
      <w:r w:rsidRPr="00DB404D">
        <w:rPr>
          <w:i/>
          <w:iCs/>
          <w:color w:val="181818"/>
          <w:sz w:val="20"/>
          <w:szCs w:val="20"/>
        </w:rPr>
        <w:t>практической части </w:t>
      </w:r>
      <w:r w:rsidRPr="00DB404D">
        <w:rPr>
          <w:color w:val="181818"/>
          <w:sz w:val="20"/>
          <w:szCs w:val="20"/>
        </w:rPr>
        <w:t>курса учащиеся должны </w:t>
      </w:r>
      <w:r w:rsidRPr="00DB404D">
        <w:rPr>
          <w:b/>
          <w:bCs/>
          <w:color w:val="181818"/>
          <w:sz w:val="20"/>
          <w:szCs w:val="20"/>
        </w:rPr>
        <w:t>уметь</w:t>
      </w:r>
      <w:r w:rsidRPr="00DB404D">
        <w:rPr>
          <w:color w:val="181818"/>
          <w:sz w:val="20"/>
          <w:szCs w:val="20"/>
        </w:rPr>
        <w:t>:</w:t>
      </w:r>
    </w:p>
    <w:p w:rsidR="00DB404D" w:rsidRPr="00DB404D" w:rsidRDefault="00DB404D" w:rsidP="00DB404D">
      <w:pPr>
        <w:pStyle w:val="a5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181818"/>
          <w:sz w:val="20"/>
          <w:szCs w:val="20"/>
        </w:rPr>
      </w:pPr>
      <w:r w:rsidRPr="00DB404D">
        <w:rPr>
          <w:color w:val="181818"/>
          <w:sz w:val="20"/>
          <w:szCs w:val="20"/>
        </w:rPr>
        <w:t>1) создавать собственные иллюстрации, используя главные инструменты векторной программы </w:t>
      </w:r>
      <w:proofErr w:type="spellStart"/>
      <w:r w:rsidRPr="00DB404D">
        <w:rPr>
          <w:color w:val="181818"/>
          <w:sz w:val="20"/>
          <w:szCs w:val="20"/>
        </w:rPr>
        <w:t>CorelDRAW</w:t>
      </w:r>
      <w:proofErr w:type="spellEnd"/>
      <w:r w:rsidRPr="00DB404D">
        <w:rPr>
          <w:color w:val="181818"/>
          <w:sz w:val="20"/>
          <w:szCs w:val="20"/>
        </w:rPr>
        <w:t>, а именно:</w:t>
      </w:r>
    </w:p>
    <w:p w:rsidR="00DB404D" w:rsidRPr="00DB404D" w:rsidRDefault="00DB404D" w:rsidP="00DB404D">
      <w:pPr>
        <w:pStyle w:val="a5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  <w:rPr>
          <w:color w:val="181818"/>
          <w:sz w:val="20"/>
          <w:szCs w:val="20"/>
        </w:rPr>
      </w:pPr>
      <w:r w:rsidRPr="00DB404D">
        <w:rPr>
          <w:color w:val="181818"/>
          <w:sz w:val="20"/>
          <w:szCs w:val="20"/>
        </w:rPr>
        <w:t>создавать рисунки из простых объектов (линий, дуг, окружностей и т.д.);</w:t>
      </w:r>
    </w:p>
    <w:p w:rsidR="00DB404D" w:rsidRPr="00DB404D" w:rsidRDefault="00DB404D" w:rsidP="00DB404D">
      <w:pPr>
        <w:pStyle w:val="a5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  <w:rPr>
          <w:color w:val="181818"/>
          <w:sz w:val="20"/>
          <w:szCs w:val="20"/>
        </w:rPr>
      </w:pPr>
      <w:proofErr w:type="gramStart"/>
      <w:r w:rsidRPr="00DB404D">
        <w:rPr>
          <w:color w:val="181818"/>
          <w:sz w:val="20"/>
          <w:szCs w:val="20"/>
        </w:rPr>
        <w:t>выполнять</w:t>
      </w:r>
      <w:proofErr w:type="gramEnd"/>
      <w:r w:rsidRPr="00DB404D">
        <w:rPr>
          <w:color w:val="181818"/>
          <w:sz w:val="20"/>
          <w:szCs w:val="20"/>
        </w:rPr>
        <w:t xml:space="preserve"> основные операции над объектами (удаление, перемещение, масштабирование, вращение, зеркальное отражение и </w:t>
      </w:r>
      <w:proofErr w:type="spellStart"/>
      <w:r w:rsidRPr="00DB404D">
        <w:rPr>
          <w:color w:val="181818"/>
          <w:sz w:val="20"/>
          <w:szCs w:val="20"/>
        </w:rPr>
        <w:t>др</w:t>
      </w:r>
      <w:proofErr w:type="spellEnd"/>
      <w:r w:rsidRPr="00DB404D">
        <w:rPr>
          <w:color w:val="181818"/>
          <w:sz w:val="20"/>
          <w:szCs w:val="20"/>
        </w:rPr>
        <w:t>);</w:t>
      </w:r>
    </w:p>
    <w:p w:rsidR="00DB404D" w:rsidRPr="00DB404D" w:rsidRDefault="00DB404D" w:rsidP="00DB404D">
      <w:pPr>
        <w:pStyle w:val="a5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  <w:rPr>
          <w:color w:val="181818"/>
          <w:sz w:val="20"/>
          <w:szCs w:val="20"/>
        </w:rPr>
      </w:pPr>
      <w:r w:rsidRPr="00DB404D">
        <w:rPr>
          <w:color w:val="181818"/>
          <w:sz w:val="20"/>
          <w:szCs w:val="20"/>
        </w:rPr>
        <w:t>формировать собственные цветовые оттенки в различных цветовых моделях;</w:t>
      </w:r>
    </w:p>
    <w:p w:rsidR="00DB404D" w:rsidRPr="00DB404D" w:rsidRDefault="00DB404D" w:rsidP="00DB404D">
      <w:pPr>
        <w:pStyle w:val="a5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  <w:rPr>
          <w:color w:val="181818"/>
          <w:sz w:val="20"/>
          <w:szCs w:val="20"/>
        </w:rPr>
      </w:pPr>
      <w:r w:rsidRPr="00DB404D">
        <w:rPr>
          <w:color w:val="181818"/>
          <w:sz w:val="20"/>
          <w:szCs w:val="20"/>
        </w:rPr>
        <w:t>закрашивать рисунки, используя различные виды заливок;</w:t>
      </w:r>
    </w:p>
    <w:p w:rsidR="00DB404D" w:rsidRPr="00DB404D" w:rsidRDefault="00DB404D" w:rsidP="00DB404D">
      <w:pPr>
        <w:pStyle w:val="a5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  <w:rPr>
          <w:color w:val="181818"/>
          <w:sz w:val="20"/>
          <w:szCs w:val="20"/>
        </w:rPr>
      </w:pPr>
      <w:r w:rsidRPr="00DB404D">
        <w:rPr>
          <w:color w:val="181818"/>
          <w:sz w:val="20"/>
          <w:szCs w:val="20"/>
        </w:rPr>
        <w:t>работать с контурами объектов;</w:t>
      </w:r>
    </w:p>
    <w:p w:rsidR="00DB404D" w:rsidRPr="00DB404D" w:rsidRDefault="00DB404D" w:rsidP="00DB404D">
      <w:pPr>
        <w:pStyle w:val="a5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  <w:rPr>
          <w:color w:val="181818"/>
          <w:sz w:val="20"/>
          <w:szCs w:val="20"/>
        </w:rPr>
      </w:pPr>
      <w:r w:rsidRPr="00DB404D">
        <w:rPr>
          <w:color w:val="181818"/>
          <w:sz w:val="20"/>
          <w:szCs w:val="20"/>
        </w:rPr>
        <w:t>создавать рисунки из кривых;</w:t>
      </w:r>
    </w:p>
    <w:p w:rsidR="00DB404D" w:rsidRPr="00DB404D" w:rsidRDefault="00DB404D" w:rsidP="00DB404D">
      <w:pPr>
        <w:pStyle w:val="a5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  <w:rPr>
          <w:color w:val="181818"/>
          <w:sz w:val="20"/>
          <w:szCs w:val="20"/>
        </w:rPr>
      </w:pPr>
      <w:r w:rsidRPr="00DB404D">
        <w:rPr>
          <w:color w:val="181818"/>
          <w:sz w:val="20"/>
          <w:szCs w:val="20"/>
        </w:rPr>
        <w:t>создавать иллюстрации с использованием методов упорядочения и объединения объектов;</w:t>
      </w:r>
    </w:p>
    <w:p w:rsidR="00DB404D" w:rsidRPr="00DB404D" w:rsidRDefault="00DB404D" w:rsidP="00DB404D">
      <w:pPr>
        <w:pStyle w:val="a5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  <w:rPr>
          <w:color w:val="181818"/>
          <w:sz w:val="20"/>
          <w:szCs w:val="20"/>
        </w:rPr>
      </w:pPr>
      <w:r w:rsidRPr="00DB404D">
        <w:rPr>
          <w:color w:val="181818"/>
          <w:sz w:val="20"/>
          <w:szCs w:val="20"/>
        </w:rPr>
        <w:t>получать объёмные изображения;</w:t>
      </w:r>
    </w:p>
    <w:p w:rsidR="00DB404D" w:rsidRPr="00DB404D" w:rsidRDefault="00DB404D" w:rsidP="00DB404D">
      <w:pPr>
        <w:pStyle w:val="a5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  <w:rPr>
          <w:color w:val="181818"/>
          <w:sz w:val="20"/>
          <w:szCs w:val="20"/>
        </w:rPr>
      </w:pPr>
      <w:r w:rsidRPr="00DB404D">
        <w:rPr>
          <w:color w:val="181818"/>
          <w:sz w:val="20"/>
          <w:szCs w:val="20"/>
        </w:rPr>
        <w:t>применять различные графические эффекты (объём, перетекание, фигурная подрезка и др.);</w:t>
      </w:r>
    </w:p>
    <w:p w:rsidR="00DB404D" w:rsidRPr="00DB404D" w:rsidRDefault="00DB404D" w:rsidP="00DB404D">
      <w:pPr>
        <w:pStyle w:val="a5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  <w:rPr>
          <w:color w:val="181818"/>
          <w:sz w:val="20"/>
          <w:szCs w:val="20"/>
        </w:rPr>
      </w:pPr>
      <w:r w:rsidRPr="00DB404D">
        <w:rPr>
          <w:color w:val="181818"/>
          <w:sz w:val="20"/>
          <w:szCs w:val="20"/>
        </w:rPr>
        <w:t>создавать надписи, заголовки, размещать текст по траектории;</w:t>
      </w:r>
    </w:p>
    <w:p w:rsidR="00DB404D" w:rsidRPr="00DB404D" w:rsidRDefault="00DB404D" w:rsidP="00DB404D">
      <w:pPr>
        <w:pStyle w:val="a5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181818"/>
          <w:sz w:val="20"/>
          <w:szCs w:val="20"/>
        </w:rPr>
      </w:pPr>
      <w:r w:rsidRPr="00DB404D">
        <w:rPr>
          <w:color w:val="181818"/>
          <w:sz w:val="20"/>
          <w:szCs w:val="20"/>
        </w:rPr>
        <w:t>2) редактировать изображения в программе </w:t>
      </w:r>
      <w:proofErr w:type="spellStart"/>
      <w:r w:rsidRPr="00DB404D">
        <w:rPr>
          <w:color w:val="181818"/>
          <w:sz w:val="20"/>
          <w:szCs w:val="20"/>
        </w:rPr>
        <w:t>Adobe</w:t>
      </w:r>
      <w:proofErr w:type="spellEnd"/>
      <w:r w:rsidRPr="00DB404D">
        <w:rPr>
          <w:color w:val="181818"/>
          <w:sz w:val="20"/>
          <w:szCs w:val="20"/>
        </w:rPr>
        <w:t> </w:t>
      </w:r>
      <w:proofErr w:type="spellStart"/>
      <w:r w:rsidRPr="00DB404D">
        <w:rPr>
          <w:color w:val="181818"/>
          <w:sz w:val="20"/>
          <w:szCs w:val="20"/>
        </w:rPr>
        <w:t>PhotoShop</w:t>
      </w:r>
      <w:proofErr w:type="spellEnd"/>
      <w:r w:rsidRPr="00DB404D">
        <w:rPr>
          <w:color w:val="181818"/>
          <w:sz w:val="20"/>
          <w:szCs w:val="20"/>
        </w:rPr>
        <w:t>, а именно:</w:t>
      </w:r>
    </w:p>
    <w:p w:rsidR="00DB404D" w:rsidRPr="00DB404D" w:rsidRDefault="00DB404D" w:rsidP="00DB404D">
      <w:pPr>
        <w:pStyle w:val="a5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181818"/>
          <w:sz w:val="20"/>
          <w:szCs w:val="20"/>
        </w:rPr>
      </w:pPr>
      <w:r w:rsidRPr="00DB404D">
        <w:rPr>
          <w:color w:val="181818"/>
          <w:sz w:val="20"/>
          <w:szCs w:val="20"/>
        </w:rPr>
        <w:t>• выделять фрагменты изображений с использованием различных инструментов (область, лассо, волшебная палочка и др.);</w:t>
      </w:r>
    </w:p>
    <w:p w:rsidR="00DB404D" w:rsidRPr="00DB404D" w:rsidRDefault="00DB404D" w:rsidP="00DB404D">
      <w:pPr>
        <w:pStyle w:val="a5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181818"/>
          <w:sz w:val="20"/>
          <w:szCs w:val="20"/>
        </w:rPr>
      </w:pPr>
      <w:r w:rsidRPr="00DB404D">
        <w:rPr>
          <w:color w:val="181818"/>
          <w:sz w:val="20"/>
          <w:szCs w:val="20"/>
        </w:rPr>
        <w:t>• перемещать, дублировать, вращать выделенные области;</w:t>
      </w:r>
    </w:p>
    <w:p w:rsidR="00DB404D" w:rsidRPr="00DB404D" w:rsidRDefault="00DB404D" w:rsidP="00DB404D">
      <w:pPr>
        <w:pStyle w:val="a5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181818"/>
          <w:sz w:val="20"/>
          <w:szCs w:val="20"/>
        </w:rPr>
      </w:pPr>
      <w:r w:rsidRPr="00DB404D">
        <w:rPr>
          <w:color w:val="181818"/>
          <w:sz w:val="20"/>
          <w:szCs w:val="20"/>
        </w:rPr>
        <w:t>• редактировать фотографии с использованием различных средств художественного оформления;</w:t>
      </w:r>
    </w:p>
    <w:p w:rsidR="00DB404D" w:rsidRPr="00DB404D" w:rsidRDefault="00DB404D" w:rsidP="00DB404D">
      <w:pPr>
        <w:pStyle w:val="a5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  <w:rPr>
          <w:color w:val="181818"/>
          <w:sz w:val="20"/>
          <w:szCs w:val="20"/>
        </w:rPr>
      </w:pPr>
      <w:r w:rsidRPr="00DB404D">
        <w:rPr>
          <w:color w:val="181818"/>
          <w:sz w:val="20"/>
          <w:szCs w:val="20"/>
        </w:rPr>
        <w:t>сохранять выделенные области для последующего использования;</w:t>
      </w:r>
    </w:p>
    <w:p w:rsidR="00DB404D" w:rsidRPr="00DB404D" w:rsidRDefault="00DB404D" w:rsidP="00DB404D">
      <w:pPr>
        <w:pStyle w:val="a5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  <w:rPr>
          <w:color w:val="181818"/>
          <w:sz w:val="20"/>
          <w:szCs w:val="20"/>
        </w:rPr>
      </w:pPr>
      <w:r w:rsidRPr="00DB404D">
        <w:rPr>
          <w:color w:val="181818"/>
          <w:sz w:val="20"/>
          <w:szCs w:val="20"/>
        </w:rPr>
        <w:t>монтировать фотографии (создавать многослойные документы);</w:t>
      </w:r>
    </w:p>
    <w:p w:rsidR="00DB404D" w:rsidRPr="00DB404D" w:rsidRDefault="00DB404D" w:rsidP="00DB404D">
      <w:pPr>
        <w:pStyle w:val="a5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  <w:rPr>
          <w:color w:val="181818"/>
          <w:sz w:val="20"/>
          <w:szCs w:val="20"/>
        </w:rPr>
      </w:pPr>
      <w:r w:rsidRPr="00DB404D">
        <w:rPr>
          <w:color w:val="181818"/>
          <w:sz w:val="20"/>
          <w:szCs w:val="20"/>
        </w:rPr>
        <w:t>раскрашивать чёрно-белые эскизы и фотографии;</w:t>
      </w:r>
    </w:p>
    <w:p w:rsidR="00DB404D" w:rsidRPr="00DB404D" w:rsidRDefault="00DB404D" w:rsidP="00DB404D">
      <w:pPr>
        <w:pStyle w:val="a5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  <w:rPr>
          <w:color w:val="181818"/>
          <w:sz w:val="20"/>
          <w:szCs w:val="20"/>
        </w:rPr>
      </w:pPr>
      <w:r w:rsidRPr="00DB404D">
        <w:rPr>
          <w:color w:val="181818"/>
          <w:sz w:val="20"/>
          <w:szCs w:val="20"/>
        </w:rPr>
        <w:t>применять к тексту различные эффекты;</w:t>
      </w:r>
    </w:p>
    <w:p w:rsidR="00DB404D" w:rsidRPr="00DB404D" w:rsidRDefault="00DB404D" w:rsidP="00DB404D">
      <w:pPr>
        <w:pStyle w:val="a5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  <w:rPr>
          <w:color w:val="181818"/>
          <w:sz w:val="20"/>
          <w:szCs w:val="20"/>
        </w:rPr>
      </w:pPr>
      <w:r w:rsidRPr="00DB404D">
        <w:rPr>
          <w:color w:val="181818"/>
          <w:sz w:val="20"/>
          <w:szCs w:val="20"/>
        </w:rPr>
        <w:t>выполнять тоновую коррекцию фотографий;</w:t>
      </w:r>
    </w:p>
    <w:p w:rsidR="00DB404D" w:rsidRPr="00DB404D" w:rsidRDefault="00DB404D" w:rsidP="00DB404D">
      <w:pPr>
        <w:pStyle w:val="a5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  <w:rPr>
          <w:color w:val="181818"/>
          <w:sz w:val="20"/>
          <w:szCs w:val="20"/>
        </w:rPr>
      </w:pPr>
      <w:r w:rsidRPr="00DB404D">
        <w:rPr>
          <w:color w:val="181818"/>
          <w:sz w:val="20"/>
          <w:szCs w:val="20"/>
        </w:rPr>
        <w:t>выполнять цветовую коррекцию фотографий;</w:t>
      </w:r>
    </w:p>
    <w:p w:rsidR="00DB404D" w:rsidRPr="00DB404D" w:rsidRDefault="00DB404D" w:rsidP="00DB404D">
      <w:pPr>
        <w:pStyle w:val="a5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  <w:rPr>
          <w:color w:val="181818"/>
          <w:sz w:val="20"/>
          <w:szCs w:val="20"/>
        </w:rPr>
      </w:pPr>
      <w:r w:rsidRPr="00DB404D">
        <w:rPr>
          <w:color w:val="181818"/>
          <w:sz w:val="20"/>
          <w:szCs w:val="20"/>
        </w:rPr>
        <w:t>ретушировать фотографии;</w:t>
      </w:r>
    </w:p>
    <w:p w:rsidR="00DB404D" w:rsidRPr="00DB404D" w:rsidRDefault="00DB404D" w:rsidP="00DB404D">
      <w:pPr>
        <w:pStyle w:val="a5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181818"/>
          <w:sz w:val="20"/>
          <w:szCs w:val="20"/>
        </w:rPr>
      </w:pPr>
      <w:r w:rsidRPr="00DB404D">
        <w:rPr>
          <w:color w:val="181818"/>
          <w:sz w:val="20"/>
          <w:szCs w:val="20"/>
        </w:rPr>
        <w:t>3) выполнять обмен файлами между графическими программами</w:t>
      </w:r>
    </w:p>
    <w:p w:rsidR="00DB404D" w:rsidRPr="00DB404D" w:rsidRDefault="00DB404D" w:rsidP="00DB404D">
      <w:pPr>
        <w:pStyle w:val="a6"/>
        <w:spacing w:after="0" w:line="240" w:lineRule="auto"/>
        <w:ind w:left="0"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DB404D" w:rsidRPr="00DB404D" w:rsidRDefault="00DB404D" w:rsidP="00DB404D">
      <w:pPr>
        <w:pStyle w:val="a6"/>
        <w:spacing w:after="0" w:line="240" w:lineRule="auto"/>
        <w:ind w:left="0"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DB404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Содержание программы</w:t>
      </w:r>
    </w:p>
    <w:p w:rsidR="00DB404D" w:rsidRPr="00DB404D" w:rsidRDefault="00DB404D" w:rsidP="00DB404D">
      <w:pPr>
        <w:pStyle w:val="a6"/>
        <w:spacing w:after="0" w:line="240" w:lineRule="auto"/>
        <w:ind w:left="0"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</w:pPr>
    </w:p>
    <w:p w:rsidR="00DB404D" w:rsidRPr="00DB404D" w:rsidRDefault="00DB404D" w:rsidP="00DB404D">
      <w:pPr>
        <w:pStyle w:val="a5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181818"/>
          <w:sz w:val="20"/>
          <w:szCs w:val="20"/>
        </w:rPr>
      </w:pPr>
      <w:r w:rsidRPr="00DB404D">
        <w:rPr>
          <w:color w:val="181818"/>
          <w:sz w:val="20"/>
          <w:szCs w:val="20"/>
        </w:rPr>
        <w:t>В</w:t>
      </w:r>
      <w:r w:rsidRPr="00DB404D">
        <w:rPr>
          <w:b/>
          <w:bCs/>
          <w:color w:val="181818"/>
          <w:sz w:val="20"/>
          <w:szCs w:val="20"/>
        </w:rPr>
        <w:t xml:space="preserve"> </w:t>
      </w:r>
      <w:r w:rsidRPr="00DB404D">
        <w:rPr>
          <w:color w:val="181818"/>
          <w:sz w:val="20"/>
          <w:szCs w:val="20"/>
        </w:rPr>
        <w:t>курсе «Компьютерная графика» рассматриваются:</w:t>
      </w:r>
    </w:p>
    <w:p w:rsidR="00DB404D" w:rsidRPr="00DB404D" w:rsidRDefault="00DB404D" w:rsidP="00DB404D">
      <w:pPr>
        <w:pStyle w:val="a5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  <w:rPr>
          <w:color w:val="181818"/>
          <w:sz w:val="20"/>
          <w:szCs w:val="20"/>
        </w:rPr>
      </w:pPr>
      <w:r w:rsidRPr="00DB404D">
        <w:rPr>
          <w:color w:val="181818"/>
          <w:sz w:val="20"/>
          <w:szCs w:val="20"/>
        </w:rPr>
        <w:t>основные вопросы создания, редактирования и хранения изображений;</w:t>
      </w:r>
    </w:p>
    <w:p w:rsidR="00DB404D" w:rsidRPr="00DB404D" w:rsidRDefault="00DB404D" w:rsidP="00DB404D">
      <w:pPr>
        <w:pStyle w:val="a5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  <w:rPr>
          <w:color w:val="181818"/>
          <w:sz w:val="20"/>
          <w:szCs w:val="20"/>
        </w:rPr>
      </w:pPr>
      <w:r w:rsidRPr="00DB404D">
        <w:rPr>
          <w:color w:val="181818"/>
          <w:sz w:val="20"/>
          <w:szCs w:val="20"/>
        </w:rPr>
        <w:t>особенности работы с изображениями в растровых программах;</w:t>
      </w:r>
    </w:p>
    <w:p w:rsidR="00DB404D" w:rsidRPr="00DB404D" w:rsidRDefault="00DB404D" w:rsidP="00DB404D">
      <w:pPr>
        <w:pStyle w:val="a5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  <w:rPr>
          <w:color w:val="181818"/>
          <w:sz w:val="20"/>
          <w:szCs w:val="20"/>
        </w:rPr>
      </w:pPr>
      <w:r w:rsidRPr="00DB404D">
        <w:rPr>
          <w:color w:val="181818"/>
          <w:sz w:val="20"/>
          <w:szCs w:val="20"/>
        </w:rPr>
        <w:t>методы создания иллюстраций в векторных программах.</w:t>
      </w:r>
    </w:p>
    <w:p w:rsidR="00DB404D" w:rsidRPr="00DB404D" w:rsidRDefault="00DB404D" w:rsidP="00DB404D">
      <w:pPr>
        <w:pStyle w:val="a5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181818"/>
          <w:sz w:val="20"/>
          <w:szCs w:val="20"/>
        </w:rPr>
      </w:pPr>
      <w:r w:rsidRPr="00DB404D">
        <w:rPr>
          <w:color w:val="181818"/>
          <w:sz w:val="20"/>
          <w:szCs w:val="20"/>
        </w:rPr>
        <w:t xml:space="preserve">Для создания иллюстраций используется векторная программа </w:t>
      </w:r>
      <w:proofErr w:type="spellStart"/>
      <w:r w:rsidRPr="00DB404D">
        <w:rPr>
          <w:color w:val="181818"/>
          <w:sz w:val="20"/>
          <w:szCs w:val="20"/>
        </w:rPr>
        <w:t>CorelDRAW</w:t>
      </w:r>
      <w:proofErr w:type="spellEnd"/>
      <w:r w:rsidRPr="00DB404D">
        <w:rPr>
          <w:color w:val="181818"/>
          <w:sz w:val="20"/>
          <w:szCs w:val="20"/>
        </w:rPr>
        <w:t xml:space="preserve">, а для редактирования изображений и монтажа фотографий — программа </w:t>
      </w:r>
      <w:proofErr w:type="spellStart"/>
      <w:r w:rsidRPr="00DB404D">
        <w:rPr>
          <w:color w:val="181818"/>
          <w:sz w:val="20"/>
          <w:szCs w:val="20"/>
        </w:rPr>
        <w:t>Adobe</w:t>
      </w:r>
      <w:proofErr w:type="spellEnd"/>
      <w:r w:rsidRPr="00DB404D">
        <w:rPr>
          <w:color w:val="181818"/>
          <w:sz w:val="20"/>
          <w:szCs w:val="20"/>
        </w:rPr>
        <w:t xml:space="preserve"> </w:t>
      </w:r>
      <w:proofErr w:type="spellStart"/>
      <w:r w:rsidRPr="00DB404D">
        <w:rPr>
          <w:color w:val="181818"/>
          <w:sz w:val="20"/>
          <w:szCs w:val="20"/>
        </w:rPr>
        <w:t>PhotoShop</w:t>
      </w:r>
      <w:proofErr w:type="spellEnd"/>
      <w:r w:rsidRPr="00DB404D">
        <w:rPr>
          <w:color w:val="181818"/>
          <w:sz w:val="20"/>
          <w:szCs w:val="20"/>
        </w:rPr>
        <w:t>.</w:t>
      </w:r>
    </w:p>
    <w:p w:rsidR="00DB404D" w:rsidRPr="00DB404D" w:rsidRDefault="00DB404D" w:rsidP="00DB404D">
      <w:pPr>
        <w:pStyle w:val="a5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181818"/>
          <w:sz w:val="20"/>
          <w:szCs w:val="20"/>
        </w:rPr>
      </w:pPr>
      <w:r w:rsidRPr="00DB404D">
        <w:rPr>
          <w:b/>
          <w:bCs/>
          <w:color w:val="181818"/>
          <w:sz w:val="20"/>
          <w:szCs w:val="20"/>
        </w:rPr>
        <w:t>Часть 1. Основы изображения</w:t>
      </w:r>
    </w:p>
    <w:p w:rsidR="00DB404D" w:rsidRPr="00DB404D" w:rsidRDefault="00DB404D" w:rsidP="00DB404D">
      <w:pPr>
        <w:pStyle w:val="a5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181818"/>
          <w:sz w:val="20"/>
          <w:szCs w:val="20"/>
        </w:rPr>
      </w:pPr>
      <w:r w:rsidRPr="00DB404D">
        <w:rPr>
          <w:b/>
          <w:bCs/>
          <w:color w:val="181818"/>
          <w:sz w:val="20"/>
          <w:szCs w:val="20"/>
        </w:rPr>
        <w:t>1. Методы представления графических изображений</w:t>
      </w:r>
    </w:p>
    <w:p w:rsidR="00DB404D" w:rsidRPr="00DB404D" w:rsidRDefault="00DB404D" w:rsidP="00DB404D">
      <w:pPr>
        <w:pStyle w:val="a5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181818"/>
          <w:sz w:val="20"/>
          <w:szCs w:val="20"/>
        </w:rPr>
      </w:pPr>
      <w:r w:rsidRPr="00DB404D">
        <w:rPr>
          <w:color w:val="181818"/>
          <w:sz w:val="20"/>
          <w:szCs w:val="20"/>
        </w:rPr>
        <w:t>Растровая графика. Достоинства растровой графики. Недостатки растровой графики. Векторная графика. Достоинства векторной графики. Недостатки векторной графики. Сравнение растровой и векторной графики. Особенности растровых и векторных программ.</w:t>
      </w:r>
    </w:p>
    <w:p w:rsidR="00DB404D" w:rsidRPr="00DB404D" w:rsidRDefault="00DB404D" w:rsidP="00DB404D">
      <w:pPr>
        <w:pStyle w:val="a5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181818"/>
          <w:sz w:val="20"/>
          <w:szCs w:val="20"/>
        </w:rPr>
      </w:pPr>
      <w:r w:rsidRPr="00DB404D">
        <w:rPr>
          <w:b/>
          <w:bCs/>
          <w:color w:val="181818"/>
          <w:sz w:val="20"/>
          <w:szCs w:val="20"/>
        </w:rPr>
        <w:lastRenderedPageBreak/>
        <w:t>2. Цвет в компьютерной графике</w:t>
      </w:r>
    </w:p>
    <w:p w:rsidR="00DB404D" w:rsidRPr="00DB404D" w:rsidRDefault="00DB404D" w:rsidP="00DB404D">
      <w:pPr>
        <w:pStyle w:val="a5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181818"/>
          <w:sz w:val="20"/>
          <w:szCs w:val="20"/>
        </w:rPr>
      </w:pPr>
      <w:r w:rsidRPr="00DB404D">
        <w:rPr>
          <w:color w:val="181818"/>
          <w:sz w:val="20"/>
          <w:szCs w:val="20"/>
        </w:rPr>
        <w:t xml:space="preserve">Описание цветовых оттенков на экране монитора и на принтере (цветовые модели). Цветовая модель </w:t>
      </w:r>
      <w:r w:rsidRPr="00DB404D">
        <w:rPr>
          <w:b/>
          <w:bCs/>
          <w:color w:val="181818"/>
          <w:sz w:val="20"/>
          <w:szCs w:val="20"/>
        </w:rPr>
        <w:t xml:space="preserve">RGB. </w:t>
      </w:r>
      <w:r w:rsidRPr="00DB404D">
        <w:rPr>
          <w:color w:val="181818"/>
          <w:sz w:val="20"/>
          <w:szCs w:val="20"/>
        </w:rPr>
        <w:t xml:space="preserve">Формирование собственных цветовых оттенков на экране монитора. Цветовая модель </w:t>
      </w:r>
      <w:r w:rsidRPr="00DB404D">
        <w:rPr>
          <w:b/>
          <w:bCs/>
          <w:color w:val="181818"/>
          <w:sz w:val="20"/>
          <w:szCs w:val="20"/>
        </w:rPr>
        <w:t xml:space="preserve">CMYK. </w:t>
      </w:r>
      <w:r w:rsidRPr="00DB404D">
        <w:rPr>
          <w:color w:val="181818"/>
          <w:sz w:val="20"/>
          <w:szCs w:val="20"/>
        </w:rPr>
        <w:t>Формирование собственных цветовых оттенков при печати изображений. Взаимосвязь цветовых моделей </w:t>
      </w:r>
      <w:r w:rsidRPr="00DB404D">
        <w:rPr>
          <w:b/>
          <w:bCs/>
          <w:color w:val="181818"/>
          <w:sz w:val="20"/>
          <w:szCs w:val="20"/>
        </w:rPr>
        <w:t>RGB </w:t>
      </w:r>
      <w:r w:rsidRPr="00DB404D">
        <w:rPr>
          <w:color w:val="181818"/>
          <w:sz w:val="20"/>
          <w:szCs w:val="20"/>
        </w:rPr>
        <w:t>и </w:t>
      </w:r>
      <w:r w:rsidRPr="00DB404D">
        <w:rPr>
          <w:b/>
          <w:bCs/>
          <w:color w:val="181818"/>
          <w:sz w:val="20"/>
          <w:szCs w:val="20"/>
        </w:rPr>
        <w:t>CMYK. </w:t>
      </w:r>
      <w:r w:rsidRPr="00DB404D">
        <w:rPr>
          <w:color w:val="181818"/>
          <w:sz w:val="20"/>
          <w:szCs w:val="20"/>
        </w:rPr>
        <w:t>Кодирование цвета в различных графических программах. Цветовая модель </w:t>
      </w:r>
      <w:r w:rsidRPr="00DB404D">
        <w:rPr>
          <w:b/>
          <w:bCs/>
          <w:color w:val="181818"/>
          <w:sz w:val="20"/>
          <w:szCs w:val="20"/>
        </w:rPr>
        <w:t>HSB </w:t>
      </w:r>
      <w:r w:rsidRPr="00DB404D">
        <w:rPr>
          <w:color w:val="181818"/>
          <w:sz w:val="20"/>
          <w:szCs w:val="20"/>
        </w:rPr>
        <w:t>(Тон — Насыщенность — Яркость).</w:t>
      </w:r>
    </w:p>
    <w:p w:rsidR="00DB404D" w:rsidRPr="00DB404D" w:rsidRDefault="00DB404D" w:rsidP="00DB404D">
      <w:pPr>
        <w:pStyle w:val="a5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181818"/>
          <w:sz w:val="20"/>
          <w:szCs w:val="20"/>
        </w:rPr>
      </w:pPr>
      <w:r w:rsidRPr="00DB404D">
        <w:rPr>
          <w:b/>
          <w:bCs/>
          <w:color w:val="181818"/>
          <w:sz w:val="20"/>
          <w:szCs w:val="20"/>
        </w:rPr>
        <w:t>3. Форматы графических файлов</w:t>
      </w:r>
    </w:p>
    <w:p w:rsidR="00DB404D" w:rsidRPr="00DB404D" w:rsidRDefault="00DB404D" w:rsidP="00DB404D">
      <w:pPr>
        <w:pStyle w:val="a5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181818"/>
          <w:sz w:val="20"/>
          <w:szCs w:val="20"/>
        </w:rPr>
      </w:pPr>
      <w:r w:rsidRPr="00DB404D">
        <w:rPr>
          <w:color w:val="181818"/>
          <w:sz w:val="20"/>
          <w:szCs w:val="20"/>
        </w:rPr>
        <w:t>Векторные форматы. Растровые форматы. Методы сжатия графических данных. Сохранение изображений в стандартных форматах, а также собственных форматах графических программ. Преобразование файлов из одного формата в другой.</w:t>
      </w:r>
    </w:p>
    <w:p w:rsidR="00DB404D" w:rsidRPr="00DB404D" w:rsidRDefault="00DB404D" w:rsidP="00DB404D">
      <w:pPr>
        <w:pStyle w:val="a5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181818"/>
          <w:sz w:val="20"/>
          <w:szCs w:val="20"/>
        </w:rPr>
      </w:pPr>
      <w:r w:rsidRPr="00DB404D">
        <w:rPr>
          <w:b/>
          <w:bCs/>
          <w:color w:val="181818"/>
          <w:sz w:val="20"/>
          <w:szCs w:val="20"/>
        </w:rPr>
        <w:t>Часть 2. Программы векторной и растровой графики</w:t>
      </w:r>
    </w:p>
    <w:p w:rsidR="00DB404D" w:rsidRPr="00DB404D" w:rsidRDefault="00DB404D" w:rsidP="00DB404D">
      <w:pPr>
        <w:pStyle w:val="a5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181818"/>
          <w:sz w:val="20"/>
          <w:szCs w:val="20"/>
        </w:rPr>
      </w:pPr>
      <w:r w:rsidRPr="00DB404D">
        <w:rPr>
          <w:b/>
          <w:bCs/>
          <w:color w:val="181818"/>
          <w:sz w:val="20"/>
          <w:szCs w:val="20"/>
        </w:rPr>
        <w:t>4. Создание иллюстраций</w:t>
      </w:r>
    </w:p>
    <w:p w:rsidR="00DB404D" w:rsidRPr="00DB404D" w:rsidRDefault="00DB404D" w:rsidP="00DB404D">
      <w:pPr>
        <w:pStyle w:val="a5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  <w:rPr>
          <w:color w:val="181818"/>
          <w:sz w:val="20"/>
          <w:szCs w:val="20"/>
        </w:rPr>
      </w:pPr>
      <w:r w:rsidRPr="00DB404D">
        <w:rPr>
          <w:i/>
          <w:iCs/>
          <w:color w:val="181818"/>
          <w:sz w:val="20"/>
          <w:szCs w:val="20"/>
        </w:rPr>
        <w:t xml:space="preserve">Введение в программу </w:t>
      </w:r>
      <w:proofErr w:type="spellStart"/>
      <w:r w:rsidRPr="00DB404D">
        <w:rPr>
          <w:i/>
          <w:iCs/>
          <w:color w:val="181818"/>
          <w:sz w:val="20"/>
          <w:szCs w:val="20"/>
        </w:rPr>
        <w:t>CorelDRAW</w:t>
      </w:r>
      <w:proofErr w:type="spellEnd"/>
    </w:p>
    <w:p w:rsidR="00DB404D" w:rsidRPr="00DB404D" w:rsidRDefault="00DB404D" w:rsidP="00DB404D">
      <w:pPr>
        <w:pStyle w:val="a5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  <w:rPr>
          <w:color w:val="181818"/>
          <w:sz w:val="20"/>
          <w:szCs w:val="20"/>
        </w:rPr>
      </w:pPr>
      <w:r w:rsidRPr="00DB404D">
        <w:rPr>
          <w:i/>
          <w:iCs/>
          <w:color w:val="181818"/>
          <w:sz w:val="20"/>
          <w:szCs w:val="20"/>
        </w:rPr>
        <w:t xml:space="preserve">Рабочее окно программы </w:t>
      </w:r>
      <w:proofErr w:type="spellStart"/>
      <w:r w:rsidRPr="00DB404D">
        <w:rPr>
          <w:i/>
          <w:iCs/>
          <w:color w:val="181818"/>
          <w:sz w:val="20"/>
          <w:szCs w:val="20"/>
        </w:rPr>
        <w:t>CorelDRAW</w:t>
      </w:r>
      <w:proofErr w:type="spellEnd"/>
    </w:p>
    <w:p w:rsidR="00DB404D" w:rsidRPr="00DB404D" w:rsidRDefault="00DB404D" w:rsidP="00DB404D">
      <w:pPr>
        <w:pStyle w:val="a5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181818"/>
          <w:sz w:val="20"/>
          <w:szCs w:val="20"/>
        </w:rPr>
      </w:pPr>
      <w:r w:rsidRPr="00DB404D">
        <w:rPr>
          <w:color w:val="181818"/>
          <w:sz w:val="20"/>
          <w:szCs w:val="20"/>
        </w:rPr>
        <w:t>Особенности меню. Рабочий лист. Организация панели инструментов. Панель свойств. Палитра цветов. Строка состояния.</w:t>
      </w:r>
    </w:p>
    <w:p w:rsidR="00DB404D" w:rsidRPr="00DB404D" w:rsidRDefault="00DB404D" w:rsidP="00DB404D">
      <w:pPr>
        <w:pStyle w:val="a5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181818"/>
          <w:sz w:val="20"/>
          <w:szCs w:val="20"/>
        </w:rPr>
      </w:pPr>
      <w:r w:rsidRPr="00DB404D">
        <w:rPr>
          <w:i/>
          <w:iCs/>
          <w:color w:val="181818"/>
          <w:sz w:val="20"/>
          <w:szCs w:val="20"/>
        </w:rPr>
        <w:t>4.3. Основы работы с объектами</w:t>
      </w:r>
    </w:p>
    <w:p w:rsidR="00DB404D" w:rsidRPr="00DB404D" w:rsidRDefault="00DB404D" w:rsidP="00DB404D">
      <w:pPr>
        <w:pStyle w:val="a5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181818"/>
          <w:sz w:val="20"/>
          <w:szCs w:val="20"/>
        </w:rPr>
      </w:pPr>
      <w:r w:rsidRPr="00DB404D">
        <w:rPr>
          <w:color w:val="181818"/>
          <w:sz w:val="20"/>
          <w:szCs w:val="20"/>
        </w:rPr>
        <w:t>Рисование линий, прямоугольников, квадратов, эллипсов, окружностей, дуг, секторов, многоугольников и звезд. Выделение объектов. Операции над объектами: перемещение, копирование, удаление, зеркальное отражение, вращение, масштабирование. Изменение масштаба просмотра при прорисовке мелких деталей. Особенности создания иллюстраций на компьютере.</w:t>
      </w:r>
    </w:p>
    <w:p w:rsidR="00DB404D" w:rsidRPr="00DB404D" w:rsidRDefault="00DB404D" w:rsidP="00DB404D">
      <w:pPr>
        <w:pStyle w:val="a5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181818"/>
          <w:sz w:val="20"/>
          <w:szCs w:val="20"/>
        </w:rPr>
      </w:pPr>
      <w:r w:rsidRPr="00DB404D">
        <w:rPr>
          <w:i/>
          <w:iCs/>
          <w:color w:val="181818"/>
          <w:sz w:val="20"/>
          <w:szCs w:val="20"/>
        </w:rPr>
        <w:t>4.4. Закраска рисунков</w:t>
      </w:r>
    </w:p>
    <w:p w:rsidR="00DB404D" w:rsidRPr="00DB404D" w:rsidRDefault="00DB404D" w:rsidP="00DB404D">
      <w:pPr>
        <w:pStyle w:val="a5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181818"/>
          <w:sz w:val="20"/>
          <w:szCs w:val="20"/>
        </w:rPr>
      </w:pPr>
      <w:r w:rsidRPr="00DB404D">
        <w:rPr>
          <w:color w:val="181818"/>
          <w:sz w:val="20"/>
          <w:szCs w:val="20"/>
        </w:rPr>
        <w:t>Закраска объекта (заливка). Однородная, градиентная, узорчатая и текстурная заливки. Формирование собственной палитры цветов. Использование встроенных палитр.</w:t>
      </w:r>
    </w:p>
    <w:p w:rsidR="00DB404D" w:rsidRPr="00DB404D" w:rsidRDefault="00DB404D" w:rsidP="00DB404D">
      <w:pPr>
        <w:pStyle w:val="a5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181818"/>
          <w:sz w:val="20"/>
          <w:szCs w:val="20"/>
        </w:rPr>
      </w:pPr>
      <w:r w:rsidRPr="00DB404D">
        <w:rPr>
          <w:i/>
          <w:iCs/>
          <w:color w:val="181818"/>
          <w:sz w:val="20"/>
          <w:szCs w:val="20"/>
        </w:rPr>
        <w:t>4.5. Вспомогательные режимы работы</w:t>
      </w:r>
    </w:p>
    <w:p w:rsidR="00DB404D" w:rsidRPr="00DB404D" w:rsidRDefault="00DB404D" w:rsidP="00DB404D">
      <w:pPr>
        <w:pStyle w:val="a5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181818"/>
          <w:sz w:val="20"/>
          <w:szCs w:val="20"/>
        </w:rPr>
      </w:pPr>
      <w:r w:rsidRPr="00DB404D">
        <w:rPr>
          <w:color w:val="181818"/>
          <w:sz w:val="20"/>
          <w:szCs w:val="20"/>
        </w:rPr>
        <w:t>Инструменты для точного рисования и расположения объектов относительно друг друга: линейки, направляющие, сетка. Режимы вывода объектов на экран: каркасный, нормальный, улучшенный.</w:t>
      </w:r>
    </w:p>
    <w:p w:rsidR="00DB404D" w:rsidRPr="00DB404D" w:rsidRDefault="00DB404D" w:rsidP="00DB404D">
      <w:pPr>
        <w:pStyle w:val="a5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181818"/>
          <w:sz w:val="20"/>
          <w:szCs w:val="20"/>
        </w:rPr>
      </w:pPr>
      <w:r w:rsidRPr="00DB404D">
        <w:rPr>
          <w:i/>
          <w:iCs/>
          <w:color w:val="181818"/>
          <w:sz w:val="20"/>
          <w:szCs w:val="20"/>
        </w:rPr>
        <w:t>4.6. Создание рисунков из кривых</w:t>
      </w:r>
    </w:p>
    <w:p w:rsidR="00DB404D" w:rsidRPr="00DB404D" w:rsidRDefault="00DB404D" w:rsidP="00DB404D">
      <w:pPr>
        <w:pStyle w:val="a5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181818"/>
          <w:sz w:val="20"/>
          <w:szCs w:val="20"/>
        </w:rPr>
      </w:pPr>
      <w:r w:rsidRPr="00DB404D">
        <w:rPr>
          <w:color w:val="181818"/>
          <w:sz w:val="20"/>
          <w:szCs w:val="20"/>
        </w:rPr>
        <w:t>Особенности рисования кривых. Важнейшие элементы кривых: узлы и траектории. Редактирование формы кривой. Рекомендации по созданию рисунков из кривых.</w:t>
      </w:r>
    </w:p>
    <w:p w:rsidR="00DB404D" w:rsidRPr="00DB404D" w:rsidRDefault="00DB404D" w:rsidP="00DB404D">
      <w:pPr>
        <w:pStyle w:val="a5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181818"/>
          <w:sz w:val="20"/>
          <w:szCs w:val="20"/>
        </w:rPr>
      </w:pPr>
      <w:r w:rsidRPr="00DB404D">
        <w:rPr>
          <w:i/>
          <w:iCs/>
          <w:color w:val="181818"/>
          <w:sz w:val="20"/>
          <w:szCs w:val="20"/>
        </w:rPr>
        <w:t>4.7. Методы упорядочения и объединения объектов. </w:t>
      </w:r>
      <w:r w:rsidRPr="00DB404D">
        <w:rPr>
          <w:color w:val="181818"/>
          <w:sz w:val="20"/>
          <w:szCs w:val="20"/>
        </w:rPr>
        <w:t>Изменение порядка расположения объектов. Выравнивание объектов на рабочем листе и относительно друг друга. Методы объединения объектов: группирование, комбинирование, сваривание. Исключение одного объекта из другого.</w:t>
      </w:r>
    </w:p>
    <w:p w:rsidR="00DB404D" w:rsidRPr="00DB404D" w:rsidRDefault="00DB404D" w:rsidP="00DB404D">
      <w:pPr>
        <w:pStyle w:val="a5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181818"/>
          <w:sz w:val="20"/>
          <w:szCs w:val="20"/>
        </w:rPr>
      </w:pPr>
      <w:r w:rsidRPr="00DB404D">
        <w:rPr>
          <w:i/>
          <w:iCs/>
          <w:color w:val="181818"/>
          <w:sz w:val="20"/>
          <w:szCs w:val="20"/>
        </w:rPr>
        <w:t>4.8. Эффект объема</w:t>
      </w:r>
    </w:p>
    <w:p w:rsidR="00DB404D" w:rsidRPr="00DB404D" w:rsidRDefault="00DB404D" w:rsidP="00DB404D">
      <w:pPr>
        <w:pStyle w:val="a5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181818"/>
          <w:sz w:val="20"/>
          <w:szCs w:val="20"/>
        </w:rPr>
      </w:pPr>
      <w:r w:rsidRPr="00DB404D">
        <w:rPr>
          <w:color w:val="181818"/>
          <w:sz w:val="20"/>
          <w:szCs w:val="20"/>
        </w:rPr>
        <w:t>Метод выдавливания для получения объемных изображений. Перспективные и изометрические изображения. Закраска, вращение, подсветка объемных изображений.</w:t>
      </w:r>
    </w:p>
    <w:p w:rsidR="00DB404D" w:rsidRPr="00DB404D" w:rsidRDefault="00DB404D" w:rsidP="00DB404D">
      <w:pPr>
        <w:pStyle w:val="a5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181818"/>
          <w:sz w:val="20"/>
          <w:szCs w:val="20"/>
        </w:rPr>
      </w:pPr>
      <w:r w:rsidRPr="00DB404D">
        <w:rPr>
          <w:i/>
          <w:iCs/>
          <w:color w:val="181818"/>
          <w:sz w:val="20"/>
          <w:szCs w:val="20"/>
        </w:rPr>
        <w:t>4.9. Перетекание</w:t>
      </w:r>
    </w:p>
    <w:p w:rsidR="00DB404D" w:rsidRPr="00DB404D" w:rsidRDefault="00DB404D" w:rsidP="00DB404D">
      <w:pPr>
        <w:pStyle w:val="a5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181818"/>
          <w:sz w:val="20"/>
          <w:szCs w:val="20"/>
        </w:rPr>
      </w:pPr>
      <w:r w:rsidRPr="00DB404D">
        <w:rPr>
          <w:color w:val="181818"/>
          <w:sz w:val="20"/>
          <w:szCs w:val="20"/>
        </w:rPr>
        <w:t>Создание технических рисунков. Создание выпуклых и вогнутых объектов. Получение художественных эффектов.</w:t>
      </w:r>
    </w:p>
    <w:p w:rsidR="00DB404D" w:rsidRPr="00DB404D" w:rsidRDefault="00DB404D" w:rsidP="00DB404D">
      <w:pPr>
        <w:pStyle w:val="a5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181818"/>
          <w:sz w:val="20"/>
          <w:szCs w:val="20"/>
        </w:rPr>
      </w:pPr>
      <w:r w:rsidRPr="00DB404D">
        <w:rPr>
          <w:i/>
          <w:iCs/>
          <w:color w:val="181818"/>
          <w:sz w:val="20"/>
          <w:szCs w:val="20"/>
        </w:rPr>
        <w:t>4.10. Работа с текстом</w:t>
      </w:r>
    </w:p>
    <w:p w:rsidR="00DB404D" w:rsidRPr="00DB404D" w:rsidRDefault="00DB404D" w:rsidP="00DB404D">
      <w:pPr>
        <w:pStyle w:val="a5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181818"/>
          <w:sz w:val="20"/>
          <w:szCs w:val="20"/>
        </w:rPr>
      </w:pPr>
      <w:r w:rsidRPr="00DB404D">
        <w:rPr>
          <w:color w:val="181818"/>
          <w:sz w:val="20"/>
          <w:szCs w:val="20"/>
        </w:rPr>
        <w:t>Особенности простого и фигурного текста. Оформление текста. Размещение текста вдоль траектории. Создание рельефного текста. Масштабирование, поворот и перемещение отдельных букв текста. Изменение формы символов текста.</w:t>
      </w:r>
    </w:p>
    <w:p w:rsidR="00DB404D" w:rsidRPr="00DB404D" w:rsidRDefault="00DB404D" w:rsidP="00DB404D">
      <w:pPr>
        <w:pStyle w:val="a5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181818"/>
          <w:sz w:val="20"/>
          <w:szCs w:val="20"/>
        </w:rPr>
      </w:pPr>
      <w:r w:rsidRPr="00DB404D">
        <w:rPr>
          <w:i/>
          <w:iCs/>
          <w:color w:val="181818"/>
          <w:sz w:val="20"/>
          <w:szCs w:val="20"/>
        </w:rPr>
        <w:t>4.11. Сохранение и загрузка изображений в </w:t>
      </w:r>
      <w:proofErr w:type="spellStart"/>
      <w:r w:rsidRPr="00DB404D">
        <w:rPr>
          <w:i/>
          <w:iCs/>
          <w:color w:val="181818"/>
          <w:sz w:val="20"/>
          <w:szCs w:val="20"/>
        </w:rPr>
        <w:t>CorelDRAW</w:t>
      </w:r>
      <w:proofErr w:type="spellEnd"/>
      <w:r w:rsidRPr="00DB404D">
        <w:rPr>
          <w:i/>
          <w:iCs/>
          <w:color w:val="181818"/>
          <w:sz w:val="20"/>
          <w:szCs w:val="20"/>
        </w:rPr>
        <w:t>. </w:t>
      </w:r>
      <w:r w:rsidRPr="00DB404D">
        <w:rPr>
          <w:color w:val="181818"/>
          <w:sz w:val="20"/>
          <w:szCs w:val="20"/>
        </w:rPr>
        <w:t>Особенности работы с рисунками, созданными в различных версиях программы </w:t>
      </w:r>
      <w:proofErr w:type="spellStart"/>
      <w:r w:rsidRPr="00DB404D">
        <w:rPr>
          <w:color w:val="181818"/>
          <w:sz w:val="20"/>
          <w:szCs w:val="20"/>
        </w:rPr>
        <w:t>CorelDRAW</w:t>
      </w:r>
      <w:proofErr w:type="spellEnd"/>
      <w:r w:rsidRPr="00DB404D">
        <w:rPr>
          <w:color w:val="181818"/>
          <w:sz w:val="20"/>
          <w:szCs w:val="20"/>
        </w:rPr>
        <w:t>. Импорт и экспорт изображений в </w:t>
      </w:r>
      <w:proofErr w:type="spellStart"/>
      <w:r w:rsidRPr="00DB404D">
        <w:rPr>
          <w:color w:val="181818"/>
          <w:sz w:val="20"/>
          <w:szCs w:val="20"/>
        </w:rPr>
        <w:t>CorelDRAW</w:t>
      </w:r>
      <w:proofErr w:type="spellEnd"/>
      <w:r w:rsidRPr="00DB404D">
        <w:rPr>
          <w:color w:val="181818"/>
          <w:sz w:val="20"/>
          <w:szCs w:val="20"/>
        </w:rPr>
        <w:t>.</w:t>
      </w:r>
    </w:p>
    <w:p w:rsidR="00DB404D" w:rsidRPr="00DB404D" w:rsidRDefault="00DB404D" w:rsidP="00DB404D">
      <w:pPr>
        <w:pStyle w:val="a5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181818"/>
          <w:sz w:val="20"/>
          <w:szCs w:val="20"/>
        </w:rPr>
      </w:pPr>
      <w:r w:rsidRPr="00DB404D">
        <w:rPr>
          <w:b/>
          <w:bCs/>
          <w:color w:val="181818"/>
          <w:sz w:val="20"/>
          <w:szCs w:val="20"/>
        </w:rPr>
        <w:t>5. Монтаж и улучшение изображений</w:t>
      </w:r>
    </w:p>
    <w:p w:rsidR="00DB404D" w:rsidRPr="00DB404D" w:rsidRDefault="00DB404D" w:rsidP="00DB404D">
      <w:pPr>
        <w:pStyle w:val="a5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  <w:rPr>
          <w:color w:val="181818"/>
          <w:sz w:val="20"/>
          <w:szCs w:val="20"/>
        </w:rPr>
      </w:pPr>
      <w:r w:rsidRPr="00DB404D">
        <w:rPr>
          <w:i/>
          <w:iCs/>
          <w:color w:val="181818"/>
          <w:sz w:val="20"/>
          <w:szCs w:val="20"/>
        </w:rPr>
        <w:t>Введение в программу </w:t>
      </w:r>
      <w:proofErr w:type="spellStart"/>
      <w:r w:rsidRPr="00DB404D">
        <w:rPr>
          <w:i/>
          <w:iCs/>
          <w:color w:val="181818"/>
          <w:sz w:val="20"/>
          <w:szCs w:val="20"/>
        </w:rPr>
        <w:t>Adobe</w:t>
      </w:r>
      <w:proofErr w:type="spellEnd"/>
      <w:r w:rsidRPr="00DB404D">
        <w:rPr>
          <w:i/>
          <w:iCs/>
          <w:color w:val="181818"/>
          <w:sz w:val="20"/>
          <w:szCs w:val="20"/>
        </w:rPr>
        <w:t xml:space="preserve"> </w:t>
      </w:r>
      <w:proofErr w:type="spellStart"/>
      <w:r w:rsidRPr="00DB404D">
        <w:rPr>
          <w:i/>
          <w:iCs/>
          <w:color w:val="181818"/>
          <w:sz w:val="20"/>
          <w:szCs w:val="20"/>
        </w:rPr>
        <w:t>PhotoShop</w:t>
      </w:r>
      <w:proofErr w:type="spellEnd"/>
    </w:p>
    <w:p w:rsidR="00DB404D" w:rsidRPr="00DB404D" w:rsidRDefault="00DB404D" w:rsidP="00DB404D">
      <w:pPr>
        <w:pStyle w:val="a5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  <w:rPr>
          <w:color w:val="181818"/>
          <w:sz w:val="20"/>
          <w:szCs w:val="20"/>
        </w:rPr>
      </w:pPr>
      <w:r w:rsidRPr="00DB404D">
        <w:rPr>
          <w:i/>
          <w:iCs/>
          <w:color w:val="181818"/>
          <w:sz w:val="20"/>
          <w:szCs w:val="20"/>
        </w:rPr>
        <w:t>Рабочее окно программы </w:t>
      </w:r>
      <w:proofErr w:type="spellStart"/>
      <w:r w:rsidRPr="00DB404D">
        <w:rPr>
          <w:i/>
          <w:iCs/>
          <w:color w:val="181818"/>
          <w:sz w:val="20"/>
          <w:szCs w:val="20"/>
        </w:rPr>
        <w:t>Adobe</w:t>
      </w:r>
      <w:proofErr w:type="spellEnd"/>
      <w:r w:rsidRPr="00DB404D">
        <w:rPr>
          <w:i/>
          <w:iCs/>
          <w:color w:val="181818"/>
          <w:sz w:val="20"/>
          <w:szCs w:val="20"/>
        </w:rPr>
        <w:t xml:space="preserve"> </w:t>
      </w:r>
      <w:proofErr w:type="spellStart"/>
      <w:r w:rsidRPr="00DB404D">
        <w:rPr>
          <w:i/>
          <w:iCs/>
          <w:color w:val="181818"/>
          <w:sz w:val="20"/>
          <w:szCs w:val="20"/>
        </w:rPr>
        <w:t>PhotoShop</w:t>
      </w:r>
      <w:proofErr w:type="spellEnd"/>
    </w:p>
    <w:p w:rsidR="00DB404D" w:rsidRPr="00DB404D" w:rsidRDefault="00DB404D" w:rsidP="00DB404D">
      <w:pPr>
        <w:pStyle w:val="a5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181818"/>
          <w:sz w:val="20"/>
          <w:szCs w:val="20"/>
        </w:rPr>
      </w:pPr>
      <w:r w:rsidRPr="00DB404D">
        <w:rPr>
          <w:color w:val="181818"/>
          <w:sz w:val="20"/>
          <w:szCs w:val="20"/>
        </w:rPr>
        <w:t>Особенности меню. Рабочее поле. Организация панели инструментов. Панель свойств. Панели — вспомогательные окна. Просмотр изображения в разном масштабе. Строка состояния.</w:t>
      </w:r>
    </w:p>
    <w:p w:rsidR="00DB404D" w:rsidRPr="00DB404D" w:rsidRDefault="00DB404D" w:rsidP="00DB404D">
      <w:pPr>
        <w:pStyle w:val="a5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181818"/>
          <w:sz w:val="20"/>
          <w:szCs w:val="20"/>
        </w:rPr>
      </w:pPr>
      <w:r w:rsidRPr="00DB404D">
        <w:rPr>
          <w:i/>
          <w:iCs/>
          <w:color w:val="181818"/>
          <w:sz w:val="20"/>
          <w:szCs w:val="20"/>
        </w:rPr>
        <w:t>5.3. Выделение областей</w:t>
      </w:r>
    </w:p>
    <w:p w:rsidR="00DB404D" w:rsidRPr="00DB404D" w:rsidRDefault="00DB404D" w:rsidP="00DB404D">
      <w:pPr>
        <w:pStyle w:val="a5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181818"/>
          <w:sz w:val="20"/>
          <w:szCs w:val="20"/>
        </w:rPr>
      </w:pPr>
      <w:r w:rsidRPr="00DB404D">
        <w:rPr>
          <w:color w:val="181818"/>
          <w:sz w:val="20"/>
          <w:szCs w:val="20"/>
        </w:rPr>
        <w:lastRenderedPageBreak/>
        <w:t>Проблема выделения областей в растровых программах. Использование различных инструментов выделения: Область, Лассо, Волшебная палочка. Перемещение и изменение границы выделения. Преобразования над выделенной областью. Кадрирование изображения.</w:t>
      </w:r>
    </w:p>
    <w:p w:rsidR="00DB404D" w:rsidRPr="00DB404D" w:rsidRDefault="00DB404D" w:rsidP="00DB404D">
      <w:pPr>
        <w:pStyle w:val="a5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181818"/>
          <w:sz w:val="20"/>
          <w:szCs w:val="20"/>
        </w:rPr>
      </w:pPr>
      <w:r w:rsidRPr="00DB404D">
        <w:rPr>
          <w:i/>
          <w:iCs/>
          <w:color w:val="181818"/>
          <w:sz w:val="20"/>
          <w:szCs w:val="20"/>
        </w:rPr>
        <w:t>5.4. Маски и каналы</w:t>
      </w:r>
    </w:p>
    <w:p w:rsidR="00DB404D" w:rsidRPr="00DB404D" w:rsidRDefault="00DB404D" w:rsidP="00DB404D">
      <w:pPr>
        <w:pStyle w:val="a5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181818"/>
          <w:sz w:val="20"/>
          <w:szCs w:val="20"/>
        </w:rPr>
      </w:pPr>
      <w:r w:rsidRPr="00DB404D">
        <w:rPr>
          <w:color w:val="181818"/>
          <w:sz w:val="20"/>
          <w:szCs w:val="20"/>
        </w:rPr>
        <w:t>Режимы для работы с выделенными областями: стандартный и режим быстрой маски. Уточнение предварительно созданного выделения в режиме быстрой маски. Сохранение выделенных областей для повторного использования в каналах.</w:t>
      </w:r>
    </w:p>
    <w:p w:rsidR="00DB404D" w:rsidRPr="00DB404D" w:rsidRDefault="00DB404D" w:rsidP="00DB404D">
      <w:pPr>
        <w:pStyle w:val="a5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181818"/>
          <w:sz w:val="20"/>
          <w:szCs w:val="20"/>
        </w:rPr>
      </w:pPr>
      <w:r w:rsidRPr="00DB404D">
        <w:rPr>
          <w:i/>
          <w:iCs/>
          <w:color w:val="181818"/>
          <w:sz w:val="20"/>
          <w:szCs w:val="20"/>
        </w:rPr>
        <w:t>5.5. Коллаж. Основы работы со слоями</w:t>
      </w:r>
    </w:p>
    <w:p w:rsidR="00DB404D" w:rsidRPr="00DB404D" w:rsidRDefault="00DB404D" w:rsidP="00DB404D">
      <w:pPr>
        <w:pStyle w:val="a5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181818"/>
          <w:sz w:val="20"/>
          <w:szCs w:val="20"/>
        </w:rPr>
      </w:pPr>
      <w:r w:rsidRPr="00DB404D">
        <w:rPr>
          <w:color w:val="181818"/>
          <w:sz w:val="20"/>
          <w:szCs w:val="20"/>
        </w:rPr>
        <w:t>Особенности создания компьютерного коллажа. Понятие слоя. Использование слоев для создания коллажа. Операции над слоями: удаление, перемещение, масштабирование, вращение, зеркальное отражение, объединение.</w:t>
      </w:r>
    </w:p>
    <w:p w:rsidR="00DB404D" w:rsidRPr="00DB404D" w:rsidRDefault="00DB404D" w:rsidP="00DB404D">
      <w:pPr>
        <w:pStyle w:val="a5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181818"/>
          <w:sz w:val="20"/>
          <w:szCs w:val="20"/>
        </w:rPr>
      </w:pPr>
      <w:r w:rsidRPr="00DB404D">
        <w:rPr>
          <w:i/>
          <w:iCs/>
          <w:color w:val="181818"/>
          <w:sz w:val="20"/>
          <w:szCs w:val="20"/>
        </w:rPr>
        <w:t>5.6. Рисование и раскрашивание</w:t>
      </w:r>
    </w:p>
    <w:p w:rsidR="00DB404D" w:rsidRPr="00DB404D" w:rsidRDefault="00DB404D" w:rsidP="00DB404D">
      <w:pPr>
        <w:pStyle w:val="a5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181818"/>
          <w:sz w:val="20"/>
          <w:szCs w:val="20"/>
        </w:rPr>
      </w:pPr>
      <w:r w:rsidRPr="00DB404D">
        <w:rPr>
          <w:color w:val="181818"/>
          <w:sz w:val="20"/>
          <w:szCs w:val="20"/>
        </w:rPr>
        <w:t>Выбор основного и фонового цветов. Использование инструментов рисования: карандаша, кисти, ластика, заливки, градиента. Раскрашивание черно-белых фотографий.</w:t>
      </w:r>
    </w:p>
    <w:p w:rsidR="00DB404D" w:rsidRPr="00DB404D" w:rsidRDefault="00DB404D" w:rsidP="00DB404D">
      <w:pPr>
        <w:pStyle w:val="a5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181818"/>
          <w:sz w:val="20"/>
          <w:szCs w:val="20"/>
        </w:rPr>
      </w:pPr>
      <w:r w:rsidRPr="00DB404D">
        <w:rPr>
          <w:i/>
          <w:iCs/>
          <w:color w:val="181818"/>
          <w:sz w:val="20"/>
          <w:szCs w:val="20"/>
        </w:rPr>
        <w:t>5.7. Тоновая коррекция</w:t>
      </w:r>
    </w:p>
    <w:p w:rsidR="00DB404D" w:rsidRPr="00DB404D" w:rsidRDefault="00DB404D" w:rsidP="00DB404D">
      <w:pPr>
        <w:pStyle w:val="a5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181818"/>
          <w:sz w:val="20"/>
          <w:szCs w:val="20"/>
        </w:rPr>
      </w:pPr>
      <w:r w:rsidRPr="00DB404D">
        <w:rPr>
          <w:color w:val="181818"/>
          <w:sz w:val="20"/>
          <w:szCs w:val="20"/>
        </w:rPr>
        <w:t>Понятие тонового диапазона изображения. График распределения яркостей пикселей (гистограмма). Гистограмма светлого, тёмного и тусклого изображений. Основная задача тоновой коррекции. Команды тоновой коррекции.</w:t>
      </w:r>
    </w:p>
    <w:p w:rsidR="00DB404D" w:rsidRPr="00DB404D" w:rsidRDefault="00DB404D" w:rsidP="00DB404D">
      <w:pPr>
        <w:pStyle w:val="a5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181818"/>
          <w:sz w:val="20"/>
          <w:szCs w:val="20"/>
        </w:rPr>
      </w:pPr>
      <w:r w:rsidRPr="00DB404D">
        <w:rPr>
          <w:i/>
          <w:iCs/>
          <w:color w:val="181818"/>
          <w:sz w:val="20"/>
          <w:szCs w:val="20"/>
        </w:rPr>
        <w:t>5.8. Цветовая коррекция</w:t>
      </w:r>
    </w:p>
    <w:p w:rsidR="00DB404D" w:rsidRPr="00DB404D" w:rsidRDefault="00DB404D" w:rsidP="00DB404D">
      <w:pPr>
        <w:pStyle w:val="a5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181818"/>
          <w:sz w:val="20"/>
          <w:szCs w:val="20"/>
        </w:rPr>
      </w:pPr>
      <w:r w:rsidRPr="00DB404D">
        <w:rPr>
          <w:color w:val="181818"/>
          <w:sz w:val="20"/>
          <w:szCs w:val="20"/>
        </w:rPr>
        <w:t>Взаимосвязь цветов в изображении. Принцип цветовой коррекции. Команды цветовой коррекции.</w:t>
      </w:r>
    </w:p>
    <w:p w:rsidR="00DB404D" w:rsidRPr="00DB404D" w:rsidRDefault="00DB404D" w:rsidP="00DB404D">
      <w:pPr>
        <w:pStyle w:val="a5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181818"/>
          <w:sz w:val="20"/>
          <w:szCs w:val="20"/>
        </w:rPr>
      </w:pPr>
      <w:r w:rsidRPr="00DB404D">
        <w:rPr>
          <w:i/>
          <w:iCs/>
          <w:color w:val="181818"/>
          <w:sz w:val="20"/>
          <w:szCs w:val="20"/>
        </w:rPr>
        <w:t>5.9. Ретуширование фотографий</w:t>
      </w:r>
    </w:p>
    <w:p w:rsidR="00DB404D" w:rsidRPr="00DB404D" w:rsidRDefault="00DB404D" w:rsidP="00DB404D">
      <w:pPr>
        <w:pStyle w:val="a5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181818"/>
          <w:sz w:val="20"/>
          <w:szCs w:val="20"/>
        </w:rPr>
      </w:pPr>
      <w:r w:rsidRPr="00DB404D">
        <w:rPr>
          <w:color w:val="181818"/>
          <w:sz w:val="20"/>
          <w:szCs w:val="20"/>
        </w:rPr>
        <w:t>Методы устранения дефектов с фотографий. Осветление и затемнение фрагментов изображений вручную. Повышение резкости изображения.</w:t>
      </w:r>
    </w:p>
    <w:p w:rsidR="00DB404D" w:rsidRDefault="00DB404D" w:rsidP="00DB404D">
      <w:pPr>
        <w:pStyle w:val="a5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i/>
          <w:iCs/>
          <w:color w:val="181818"/>
          <w:sz w:val="20"/>
          <w:szCs w:val="20"/>
        </w:rPr>
      </w:pPr>
      <w:r w:rsidRPr="00DB404D">
        <w:rPr>
          <w:i/>
          <w:iCs/>
          <w:color w:val="181818"/>
          <w:sz w:val="20"/>
          <w:szCs w:val="20"/>
        </w:rPr>
        <w:t>5.10. Работа с контурами</w:t>
      </w:r>
    </w:p>
    <w:p w:rsidR="00DB404D" w:rsidRPr="00DB404D" w:rsidRDefault="00DB404D" w:rsidP="00DB404D">
      <w:pPr>
        <w:pStyle w:val="a5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181818"/>
          <w:sz w:val="20"/>
          <w:szCs w:val="20"/>
        </w:rPr>
      </w:pPr>
      <w:r w:rsidRPr="00DB404D">
        <w:rPr>
          <w:color w:val="181818"/>
          <w:sz w:val="20"/>
          <w:szCs w:val="20"/>
        </w:rPr>
        <w:t>Назначение контуров. Элементы контуров. Редактирование контуров. Обводка контура. Преобразование контура в границу выделения. Использование кон</w:t>
      </w:r>
      <w:bookmarkStart w:id="0" w:name="_GoBack"/>
      <w:bookmarkEnd w:id="0"/>
      <w:r w:rsidRPr="00DB404D">
        <w:rPr>
          <w:color w:val="181818"/>
          <w:sz w:val="20"/>
          <w:szCs w:val="20"/>
        </w:rPr>
        <w:t>туров обрезки для добавления фрагмента фотографии к иллюстрации, созданной в программе рисования</w:t>
      </w:r>
    </w:p>
    <w:p w:rsidR="00DA2D32" w:rsidRDefault="00DA2D32" w:rsidP="00DB404D">
      <w:pPr>
        <w:pStyle w:val="1"/>
        <w:spacing w:before="0" w:beforeAutospacing="0" w:after="0" w:afterAutospacing="0"/>
        <w:jc w:val="center"/>
        <w:rPr>
          <w:rFonts w:eastAsia="Calibri"/>
          <w:b w:val="0"/>
          <w:bCs w:val="0"/>
          <w:color w:val="000000"/>
          <w:sz w:val="20"/>
          <w:szCs w:val="20"/>
        </w:rPr>
      </w:pPr>
    </w:p>
    <w:p w:rsidR="00DB404D" w:rsidRPr="00A32D7B" w:rsidRDefault="00DB404D" w:rsidP="00DB404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32D7B">
        <w:rPr>
          <w:rFonts w:ascii="Times New Roman" w:hAnsi="Times New Roman" w:cs="Times New Roman"/>
          <w:b/>
          <w:sz w:val="24"/>
          <w:szCs w:val="24"/>
        </w:rPr>
        <w:t>Тематическое планирование</w:t>
      </w:r>
    </w:p>
    <w:p w:rsidR="00DB404D" w:rsidRPr="001139B2" w:rsidRDefault="00DB404D" w:rsidP="00DB404D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568"/>
        <w:gridCol w:w="7512"/>
        <w:gridCol w:w="1525"/>
      </w:tblGrid>
      <w:tr w:rsidR="00DB404D" w:rsidRPr="00DB404D" w:rsidTr="00DB404D">
        <w:trPr>
          <w:jc w:val="center"/>
        </w:trPr>
        <w:tc>
          <w:tcPr>
            <w:tcW w:w="568" w:type="dxa"/>
          </w:tcPr>
          <w:p w:rsidR="00DB404D" w:rsidRPr="00DB404D" w:rsidRDefault="00DB404D" w:rsidP="00725F3D">
            <w:pPr>
              <w:pStyle w:val="a6"/>
              <w:ind w:left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B404D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7512" w:type="dxa"/>
          </w:tcPr>
          <w:p w:rsidR="00DB404D" w:rsidRPr="00DB404D" w:rsidRDefault="00DB404D" w:rsidP="00725F3D">
            <w:pPr>
              <w:pStyle w:val="a6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B404D">
              <w:rPr>
                <w:rFonts w:ascii="Times New Roman" w:hAnsi="Times New Roman" w:cs="Times New Roman"/>
                <w:b/>
                <w:sz w:val="20"/>
                <w:szCs w:val="20"/>
              </w:rPr>
              <w:t>Название раздела, темы</w:t>
            </w:r>
          </w:p>
        </w:tc>
        <w:tc>
          <w:tcPr>
            <w:tcW w:w="1525" w:type="dxa"/>
          </w:tcPr>
          <w:p w:rsidR="00DB404D" w:rsidRPr="00DB404D" w:rsidRDefault="00DB404D" w:rsidP="00725F3D">
            <w:pPr>
              <w:pStyle w:val="a6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B404D">
              <w:rPr>
                <w:rFonts w:ascii="Times New Roman" w:hAnsi="Times New Roman" w:cs="Times New Roman"/>
                <w:b/>
                <w:sz w:val="20"/>
                <w:szCs w:val="20"/>
              </w:rPr>
              <w:t>Количество часов</w:t>
            </w:r>
          </w:p>
        </w:tc>
      </w:tr>
      <w:tr w:rsidR="00DB404D" w:rsidRPr="00DB404D" w:rsidTr="00DB404D">
        <w:trPr>
          <w:jc w:val="center"/>
        </w:trPr>
        <w:tc>
          <w:tcPr>
            <w:tcW w:w="568" w:type="dxa"/>
          </w:tcPr>
          <w:p w:rsidR="00DB404D" w:rsidRPr="00DB404D" w:rsidRDefault="00DB404D" w:rsidP="00725F3D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404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512" w:type="dxa"/>
          </w:tcPr>
          <w:p w:rsidR="00DB404D" w:rsidRPr="00DB404D" w:rsidRDefault="00DB404D" w:rsidP="00725F3D">
            <w:pPr>
              <w:pStyle w:val="a6"/>
              <w:ind w:left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B404D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Введение</w:t>
            </w:r>
          </w:p>
        </w:tc>
        <w:tc>
          <w:tcPr>
            <w:tcW w:w="1525" w:type="dxa"/>
          </w:tcPr>
          <w:p w:rsidR="00DB404D" w:rsidRPr="00DB404D" w:rsidRDefault="00DB404D" w:rsidP="00725F3D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404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DB404D" w:rsidRPr="00DB404D" w:rsidTr="00DB404D">
        <w:trPr>
          <w:jc w:val="center"/>
        </w:trPr>
        <w:tc>
          <w:tcPr>
            <w:tcW w:w="568" w:type="dxa"/>
          </w:tcPr>
          <w:p w:rsidR="00DB404D" w:rsidRPr="00DB404D" w:rsidRDefault="00DB404D" w:rsidP="00725F3D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404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512" w:type="dxa"/>
          </w:tcPr>
          <w:p w:rsidR="00DB404D" w:rsidRPr="00DB404D" w:rsidRDefault="00DB404D" w:rsidP="00725F3D">
            <w:pPr>
              <w:pStyle w:val="a6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DB404D">
              <w:rPr>
                <w:rFonts w:ascii="Times New Roman" w:hAnsi="Times New Roman" w:cs="Times New Roman"/>
                <w:sz w:val="20"/>
                <w:szCs w:val="20"/>
              </w:rPr>
              <w:t>Методы представления графических изображений</w:t>
            </w:r>
          </w:p>
        </w:tc>
        <w:tc>
          <w:tcPr>
            <w:tcW w:w="1525" w:type="dxa"/>
          </w:tcPr>
          <w:p w:rsidR="00DB404D" w:rsidRPr="00DB404D" w:rsidRDefault="00DB404D" w:rsidP="00725F3D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404D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DB404D" w:rsidRPr="00DB404D" w:rsidTr="00DB404D">
        <w:trPr>
          <w:jc w:val="center"/>
        </w:trPr>
        <w:tc>
          <w:tcPr>
            <w:tcW w:w="568" w:type="dxa"/>
          </w:tcPr>
          <w:p w:rsidR="00DB404D" w:rsidRPr="00DB404D" w:rsidRDefault="00DB404D" w:rsidP="00725F3D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404D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512" w:type="dxa"/>
          </w:tcPr>
          <w:p w:rsidR="00DB404D" w:rsidRPr="00DB404D" w:rsidRDefault="00DB404D" w:rsidP="00725F3D">
            <w:pPr>
              <w:pStyle w:val="a5"/>
              <w:spacing w:before="0" w:beforeAutospacing="0" w:after="0" w:afterAutospacing="0"/>
              <w:contextualSpacing/>
              <w:rPr>
                <w:sz w:val="20"/>
                <w:szCs w:val="20"/>
              </w:rPr>
            </w:pPr>
            <w:r w:rsidRPr="00DB404D">
              <w:rPr>
                <w:sz w:val="20"/>
                <w:szCs w:val="20"/>
              </w:rPr>
              <w:t>Цвет в компьютерной графике</w:t>
            </w:r>
          </w:p>
        </w:tc>
        <w:tc>
          <w:tcPr>
            <w:tcW w:w="1525" w:type="dxa"/>
          </w:tcPr>
          <w:p w:rsidR="00DB404D" w:rsidRPr="00DB404D" w:rsidRDefault="00DB404D" w:rsidP="00725F3D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DB404D" w:rsidRPr="00DB404D" w:rsidTr="00DB404D">
        <w:trPr>
          <w:jc w:val="center"/>
        </w:trPr>
        <w:tc>
          <w:tcPr>
            <w:tcW w:w="568" w:type="dxa"/>
          </w:tcPr>
          <w:p w:rsidR="00DB404D" w:rsidRPr="00DB404D" w:rsidRDefault="00DB404D" w:rsidP="00725F3D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404D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512" w:type="dxa"/>
          </w:tcPr>
          <w:p w:rsidR="00DB404D" w:rsidRPr="00DB404D" w:rsidRDefault="00DB404D" w:rsidP="00725F3D">
            <w:pPr>
              <w:pStyle w:val="a6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DB404D">
              <w:rPr>
                <w:rFonts w:ascii="Times New Roman" w:hAnsi="Times New Roman" w:cs="Times New Roman"/>
                <w:sz w:val="20"/>
                <w:szCs w:val="20"/>
              </w:rPr>
              <w:t>Форматы графических файлов</w:t>
            </w:r>
          </w:p>
        </w:tc>
        <w:tc>
          <w:tcPr>
            <w:tcW w:w="1525" w:type="dxa"/>
          </w:tcPr>
          <w:p w:rsidR="00DB404D" w:rsidRPr="00DB404D" w:rsidRDefault="00DB404D" w:rsidP="00725F3D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DB404D" w:rsidRPr="00DB404D" w:rsidTr="00DB404D">
        <w:trPr>
          <w:jc w:val="center"/>
        </w:trPr>
        <w:tc>
          <w:tcPr>
            <w:tcW w:w="568" w:type="dxa"/>
          </w:tcPr>
          <w:p w:rsidR="00DB404D" w:rsidRPr="00DB404D" w:rsidRDefault="00DB404D" w:rsidP="00725F3D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404D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512" w:type="dxa"/>
          </w:tcPr>
          <w:p w:rsidR="00DB404D" w:rsidRPr="00DB404D" w:rsidRDefault="00DB404D" w:rsidP="00725F3D">
            <w:pPr>
              <w:pStyle w:val="a6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DB404D">
              <w:rPr>
                <w:rFonts w:ascii="Times New Roman" w:hAnsi="Times New Roman" w:cs="Times New Roman"/>
                <w:sz w:val="20"/>
                <w:szCs w:val="20"/>
              </w:rPr>
              <w:t>Монтаж и улучшение изображений</w:t>
            </w:r>
          </w:p>
        </w:tc>
        <w:tc>
          <w:tcPr>
            <w:tcW w:w="1525" w:type="dxa"/>
          </w:tcPr>
          <w:p w:rsidR="00DB404D" w:rsidRPr="00DB404D" w:rsidRDefault="00DB404D" w:rsidP="00725F3D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404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DB404D" w:rsidRPr="00DB404D" w:rsidTr="00DB404D">
        <w:trPr>
          <w:jc w:val="center"/>
        </w:trPr>
        <w:tc>
          <w:tcPr>
            <w:tcW w:w="568" w:type="dxa"/>
          </w:tcPr>
          <w:p w:rsidR="00DB404D" w:rsidRPr="00DB404D" w:rsidRDefault="00DB404D" w:rsidP="00725F3D">
            <w:pPr>
              <w:pStyle w:val="a6"/>
              <w:ind w:left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512" w:type="dxa"/>
          </w:tcPr>
          <w:p w:rsidR="00DB404D" w:rsidRPr="00DB404D" w:rsidRDefault="00DB404D" w:rsidP="00725F3D">
            <w:pPr>
              <w:pStyle w:val="a6"/>
              <w:ind w:left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B404D">
              <w:rPr>
                <w:rFonts w:ascii="Times New Roman" w:hAnsi="Times New Roman" w:cs="Times New Roman"/>
                <w:b/>
                <w:sz w:val="20"/>
                <w:szCs w:val="20"/>
              </w:rPr>
              <w:t>Итого:</w:t>
            </w:r>
          </w:p>
        </w:tc>
        <w:tc>
          <w:tcPr>
            <w:tcW w:w="1525" w:type="dxa"/>
          </w:tcPr>
          <w:p w:rsidR="00DB404D" w:rsidRPr="00DB404D" w:rsidRDefault="00DB404D" w:rsidP="00725F3D">
            <w:pPr>
              <w:pStyle w:val="a6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B404D">
              <w:rPr>
                <w:rFonts w:ascii="Times New Roman" w:hAnsi="Times New Roman" w:cs="Times New Roman"/>
                <w:b/>
                <w:sz w:val="20"/>
                <w:szCs w:val="20"/>
              </w:rPr>
              <w:t>30</w:t>
            </w:r>
          </w:p>
        </w:tc>
      </w:tr>
    </w:tbl>
    <w:p w:rsidR="00DB404D" w:rsidRDefault="00DB404D" w:rsidP="00DB404D">
      <w:pPr>
        <w:pStyle w:val="a5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181818"/>
        </w:rPr>
      </w:pPr>
    </w:p>
    <w:sectPr w:rsidR="00DB404D" w:rsidSect="00884B68">
      <w:pgSz w:w="16838" w:h="11906" w:orient="landscape"/>
      <w:pgMar w:top="1701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A00ACF"/>
    <w:multiLevelType w:val="multilevel"/>
    <w:tmpl w:val="D0CEF4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2846890"/>
    <w:multiLevelType w:val="multilevel"/>
    <w:tmpl w:val="3B6ACF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5846DEA"/>
    <w:multiLevelType w:val="multilevel"/>
    <w:tmpl w:val="ECA4D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7F223B2"/>
    <w:multiLevelType w:val="multilevel"/>
    <w:tmpl w:val="2ED03D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BE47D24"/>
    <w:multiLevelType w:val="multilevel"/>
    <w:tmpl w:val="4BFE9F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60B0F3E"/>
    <w:multiLevelType w:val="multilevel"/>
    <w:tmpl w:val="FAFE64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0B5654E"/>
    <w:multiLevelType w:val="multilevel"/>
    <w:tmpl w:val="602858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4BC4A44"/>
    <w:multiLevelType w:val="multilevel"/>
    <w:tmpl w:val="C2A4A2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7417A78"/>
    <w:multiLevelType w:val="multilevel"/>
    <w:tmpl w:val="646AC0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7"/>
  </w:num>
  <w:num w:numId="5">
    <w:abstractNumId w:val="5"/>
  </w:num>
  <w:num w:numId="6">
    <w:abstractNumId w:val="1"/>
  </w:num>
  <w:num w:numId="7">
    <w:abstractNumId w:val="0"/>
  </w:num>
  <w:num w:numId="8">
    <w:abstractNumId w:val="8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D247A"/>
    <w:rsid w:val="000864C8"/>
    <w:rsid w:val="000E7C91"/>
    <w:rsid w:val="001253D8"/>
    <w:rsid w:val="00143A88"/>
    <w:rsid w:val="00225EEA"/>
    <w:rsid w:val="005C750A"/>
    <w:rsid w:val="005D7F37"/>
    <w:rsid w:val="00603FA6"/>
    <w:rsid w:val="008221EA"/>
    <w:rsid w:val="00884B68"/>
    <w:rsid w:val="009A2D1F"/>
    <w:rsid w:val="009A34EA"/>
    <w:rsid w:val="009C41C1"/>
    <w:rsid w:val="009D247A"/>
    <w:rsid w:val="00A32D7B"/>
    <w:rsid w:val="00B12E5F"/>
    <w:rsid w:val="00C149DB"/>
    <w:rsid w:val="00DA2D32"/>
    <w:rsid w:val="00DB404D"/>
    <w:rsid w:val="00FF6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1DF33BA-8D6A-41DA-82BB-A04ADE0B07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2E5F"/>
  </w:style>
  <w:style w:type="paragraph" w:styleId="1">
    <w:name w:val="heading 1"/>
    <w:basedOn w:val="a"/>
    <w:link w:val="10"/>
    <w:uiPriority w:val="99"/>
    <w:qFormat/>
    <w:rsid w:val="00884B6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884B68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customStyle="1" w:styleId="Style12">
    <w:name w:val="Style12"/>
    <w:basedOn w:val="a"/>
    <w:rsid w:val="00884B68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9">
    <w:name w:val="Font Style29"/>
    <w:rsid w:val="00884B68"/>
    <w:rPr>
      <w:rFonts w:ascii="Times New Roman" w:hAnsi="Times New Roman" w:cs="Times New Roman"/>
      <w:sz w:val="26"/>
      <w:szCs w:val="26"/>
    </w:rPr>
  </w:style>
  <w:style w:type="paragraph" w:styleId="a3">
    <w:name w:val="Balloon Text"/>
    <w:basedOn w:val="a"/>
    <w:link w:val="a4"/>
    <w:uiPriority w:val="99"/>
    <w:semiHidden/>
    <w:unhideWhenUsed/>
    <w:rsid w:val="00225EE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25EEA"/>
    <w:rPr>
      <w:rFonts w:ascii="Segoe UI" w:hAnsi="Segoe UI" w:cs="Segoe UI"/>
      <w:sz w:val="18"/>
      <w:szCs w:val="18"/>
    </w:rPr>
  </w:style>
  <w:style w:type="paragraph" w:styleId="a5">
    <w:name w:val="Normal (Web)"/>
    <w:basedOn w:val="a"/>
    <w:uiPriority w:val="99"/>
    <w:unhideWhenUsed/>
    <w:rsid w:val="00DB40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DB404D"/>
    <w:pPr>
      <w:ind w:left="720"/>
      <w:contextualSpacing/>
    </w:pPr>
  </w:style>
  <w:style w:type="table" w:styleId="a7">
    <w:name w:val="Table Grid"/>
    <w:basedOn w:val="a1"/>
    <w:uiPriority w:val="59"/>
    <w:rsid w:val="00DB404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1642</Words>
  <Characters>9366</Characters>
  <Application>Microsoft Office Word</Application>
  <DocSecurity>0</DocSecurity>
  <Lines>78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Майорова</dc:creator>
  <cp:keywords/>
  <dc:description/>
  <cp:lastModifiedBy>Анна Майорова</cp:lastModifiedBy>
  <cp:revision>16</cp:revision>
  <cp:lastPrinted>2021-09-30T09:20:00Z</cp:lastPrinted>
  <dcterms:created xsi:type="dcterms:W3CDTF">2018-04-01T15:35:00Z</dcterms:created>
  <dcterms:modified xsi:type="dcterms:W3CDTF">2022-02-08T08:14:00Z</dcterms:modified>
</cp:coreProperties>
</file>